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4E4" w:rsidRDefault="00793070" w:rsidP="004034E4">
      <w:pPr>
        <w:jc w:val="center"/>
        <w:rPr>
          <w:b/>
        </w:rPr>
      </w:pPr>
      <w:r>
        <w:rPr>
          <w:b/>
        </w:rPr>
        <w:t>English 3 (H)</w:t>
      </w:r>
    </w:p>
    <w:p w:rsidR="004034E4" w:rsidRPr="00374C72" w:rsidRDefault="004034E4" w:rsidP="004034E4">
      <w:pPr>
        <w:jc w:val="center"/>
        <w:rPr>
          <w:b/>
        </w:rPr>
      </w:pPr>
      <w:r>
        <w:rPr>
          <w:b/>
        </w:rPr>
        <w:t>In</w:t>
      </w:r>
      <w:r w:rsidRPr="00374C72">
        <w:rPr>
          <w:b/>
        </w:rPr>
        <w:t>structor: Mr. Paige</w:t>
      </w:r>
    </w:p>
    <w:p w:rsidR="004034E4" w:rsidRPr="00374C72" w:rsidRDefault="004034E4" w:rsidP="004034E4">
      <w:pPr>
        <w:jc w:val="center"/>
        <w:rPr>
          <w:b/>
        </w:rPr>
      </w:pPr>
      <w:r w:rsidRPr="00374C72">
        <w:rPr>
          <w:b/>
        </w:rPr>
        <w:t xml:space="preserve">E-mail: </w:t>
      </w:r>
      <w:hyperlink r:id="rId5" w:history="1">
        <w:r w:rsidRPr="00374C72">
          <w:rPr>
            <w:rStyle w:val="Hyperlink"/>
            <w:b/>
          </w:rPr>
          <w:t>paigec@pcsb.org</w:t>
        </w:r>
      </w:hyperlink>
    </w:p>
    <w:p w:rsidR="004034E4" w:rsidRPr="00374C72" w:rsidRDefault="004034E4" w:rsidP="004034E4">
      <w:pPr>
        <w:jc w:val="center"/>
        <w:rPr>
          <w:b/>
        </w:rPr>
      </w:pPr>
      <w:r>
        <w:rPr>
          <w:b/>
        </w:rPr>
        <w:t>Room #: 4-135</w:t>
      </w:r>
    </w:p>
    <w:p w:rsidR="004034E4" w:rsidRPr="00374C72" w:rsidRDefault="004034E4" w:rsidP="004034E4">
      <w:pPr>
        <w:rPr>
          <w:highlight w:val="yellow"/>
        </w:rPr>
      </w:pPr>
    </w:p>
    <w:p w:rsidR="004034E4" w:rsidRPr="00374C72" w:rsidRDefault="004034E4" w:rsidP="004034E4">
      <w:pPr>
        <w:rPr>
          <w:sz w:val="20"/>
          <w:szCs w:val="20"/>
        </w:rPr>
      </w:pPr>
      <w:r w:rsidRPr="00374C72">
        <w:rPr>
          <w:b/>
          <w:sz w:val="20"/>
          <w:szCs w:val="20"/>
          <w:u w:val="single"/>
        </w:rPr>
        <w:t>Course Description:</w:t>
      </w:r>
    </w:p>
    <w:p w:rsidR="004034E4" w:rsidRPr="00374C72" w:rsidRDefault="004034E4" w:rsidP="004034E4">
      <w:pPr>
        <w:rPr>
          <w:sz w:val="20"/>
          <w:szCs w:val="20"/>
        </w:rPr>
      </w:pPr>
      <w:r w:rsidRPr="00374C72">
        <w:rPr>
          <w:sz w:val="20"/>
          <w:szCs w:val="20"/>
        </w:rPr>
        <w:t xml:space="preserve">This course is designed to </w:t>
      </w:r>
      <w:r w:rsidR="00793070">
        <w:rPr>
          <w:sz w:val="20"/>
          <w:szCs w:val="20"/>
        </w:rPr>
        <w:t xml:space="preserve">enhance student literacy skills by </w:t>
      </w:r>
      <w:r w:rsidR="00793070">
        <w:rPr>
          <w:sz w:val="20"/>
          <w:szCs w:val="20"/>
        </w:rPr>
        <w:t>examin</w:t>
      </w:r>
      <w:r w:rsidR="00793070">
        <w:rPr>
          <w:sz w:val="20"/>
          <w:szCs w:val="20"/>
        </w:rPr>
        <w:t>ing various works of American literature and practicing through</w:t>
      </w:r>
      <w:r w:rsidRPr="00374C72">
        <w:rPr>
          <w:sz w:val="20"/>
          <w:szCs w:val="20"/>
        </w:rPr>
        <w:t xml:space="preserve"> fluency, comprehension, vocabulary and writing</w:t>
      </w:r>
      <w:r w:rsidR="00793070">
        <w:rPr>
          <w:sz w:val="20"/>
          <w:szCs w:val="20"/>
        </w:rPr>
        <w:t>. Stu</w:t>
      </w:r>
      <w:r w:rsidRPr="00374C72">
        <w:rPr>
          <w:sz w:val="20"/>
          <w:szCs w:val="20"/>
        </w:rPr>
        <w:t>dents will learn and apply text-marking, parts of speech, and multiple literary elements</w:t>
      </w:r>
      <w:r>
        <w:rPr>
          <w:sz w:val="20"/>
          <w:szCs w:val="20"/>
        </w:rPr>
        <w:t xml:space="preserve"> to assist.</w:t>
      </w:r>
      <w:r w:rsidRPr="00374C72">
        <w:rPr>
          <w:sz w:val="20"/>
          <w:szCs w:val="20"/>
        </w:rPr>
        <w:t xml:space="preserve"> We will use</w:t>
      </w:r>
      <w:r>
        <w:rPr>
          <w:sz w:val="20"/>
          <w:szCs w:val="20"/>
        </w:rPr>
        <w:t xml:space="preserve"> </w:t>
      </w:r>
      <w:r>
        <w:rPr>
          <w:b/>
          <w:sz w:val="20"/>
          <w:szCs w:val="20"/>
        </w:rPr>
        <w:t>The</w:t>
      </w:r>
      <w:r w:rsidR="00793070">
        <w:rPr>
          <w:b/>
          <w:sz w:val="20"/>
          <w:szCs w:val="20"/>
        </w:rPr>
        <w:t xml:space="preserve"> Advanced Reading-Writing Connection </w:t>
      </w:r>
      <w:r w:rsidR="00793070">
        <w:rPr>
          <w:sz w:val="20"/>
          <w:szCs w:val="20"/>
        </w:rPr>
        <w:t xml:space="preserve">by John </w:t>
      </w:r>
      <w:proofErr w:type="spellStart"/>
      <w:r w:rsidR="00793070">
        <w:rPr>
          <w:sz w:val="20"/>
          <w:szCs w:val="20"/>
        </w:rPr>
        <w:t>Langan</w:t>
      </w:r>
      <w:proofErr w:type="spellEnd"/>
      <w:r w:rsidR="00793070">
        <w:rPr>
          <w:sz w:val="20"/>
          <w:szCs w:val="20"/>
        </w:rPr>
        <w:t xml:space="preserve"> and</w:t>
      </w:r>
      <w:r>
        <w:rPr>
          <w:b/>
          <w:sz w:val="20"/>
          <w:szCs w:val="20"/>
        </w:rPr>
        <w:t xml:space="preserve"> </w:t>
      </w:r>
      <w:r w:rsidR="00793070">
        <w:rPr>
          <w:b/>
          <w:sz w:val="20"/>
          <w:szCs w:val="20"/>
        </w:rPr>
        <w:t xml:space="preserve">Florida Collections grade 11 </w:t>
      </w:r>
      <w:r w:rsidR="00793070">
        <w:rPr>
          <w:sz w:val="20"/>
          <w:szCs w:val="20"/>
        </w:rPr>
        <w:t>published by Houghton-Mifflin Harcourt. We will also utilize other literacy resources such a</w:t>
      </w:r>
      <w:r w:rsidR="00793070" w:rsidRPr="00793070">
        <w:rPr>
          <w:sz w:val="20"/>
          <w:szCs w:val="20"/>
        </w:rPr>
        <w:t>s Khan Acad</w:t>
      </w:r>
      <w:r w:rsidRPr="00793070">
        <w:rPr>
          <w:sz w:val="20"/>
          <w:szCs w:val="20"/>
        </w:rPr>
        <w:t>emy</w:t>
      </w:r>
      <w:r>
        <w:rPr>
          <w:b/>
          <w:sz w:val="20"/>
          <w:szCs w:val="20"/>
        </w:rPr>
        <w:t xml:space="preserve">, </w:t>
      </w:r>
      <w:r>
        <w:rPr>
          <w:sz w:val="20"/>
          <w:szCs w:val="20"/>
        </w:rPr>
        <w:t xml:space="preserve">Avid Weekly Articles, Upfront, </w:t>
      </w:r>
      <w:r w:rsidR="00793070">
        <w:rPr>
          <w:sz w:val="20"/>
          <w:szCs w:val="20"/>
        </w:rPr>
        <w:t>and</w:t>
      </w:r>
      <w:r>
        <w:rPr>
          <w:sz w:val="20"/>
          <w:szCs w:val="20"/>
        </w:rPr>
        <w:t xml:space="preserve"> Unify assessments a</w:t>
      </w:r>
      <w:r w:rsidR="00793070">
        <w:rPr>
          <w:sz w:val="20"/>
          <w:szCs w:val="20"/>
        </w:rPr>
        <w:t>s well as examine</w:t>
      </w:r>
      <w:r>
        <w:rPr>
          <w:sz w:val="20"/>
          <w:szCs w:val="20"/>
        </w:rPr>
        <w:t xml:space="preserve"> informational texts</w:t>
      </w:r>
      <w:r w:rsidR="00793070">
        <w:rPr>
          <w:sz w:val="20"/>
          <w:szCs w:val="20"/>
        </w:rPr>
        <w:t xml:space="preserve"> and non-fiction as </w:t>
      </w:r>
      <w:proofErr w:type="gramStart"/>
      <w:r w:rsidR="00793070">
        <w:rPr>
          <w:sz w:val="20"/>
          <w:szCs w:val="20"/>
        </w:rPr>
        <w:t>well  as</w:t>
      </w:r>
      <w:proofErr w:type="gramEnd"/>
      <w:r w:rsidR="00793070">
        <w:rPr>
          <w:sz w:val="20"/>
          <w:szCs w:val="20"/>
        </w:rPr>
        <w:t xml:space="preserve"> fiction material.</w:t>
      </w:r>
      <w:r>
        <w:rPr>
          <w:sz w:val="20"/>
          <w:szCs w:val="20"/>
        </w:rPr>
        <w:t xml:space="preserve"> We will research </w:t>
      </w:r>
      <w:r w:rsidRPr="00374C72">
        <w:rPr>
          <w:sz w:val="20"/>
          <w:szCs w:val="20"/>
        </w:rPr>
        <w:t>collaborativ</w:t>
      </w:r>
      <w:r>
        <w:rPr>
          <w:sz w:val="20"/>
          <w:szCs w:val="20"/>
        </w:rPr>
        <w:t>e</w:t>
      </w:r>
      <w:r w:rsidRPr="00374C72">
        <w:rPr>
          <w:sz w:val="20"/>
          <w:szCs w:val="20"/>
        </w:rPr>
        <w:t>ly</w:t>
      </w:r>
      <w:r>
        <w:rPr>
          <w:sz w:val="20"/>
          <w:szCs w:val="20"/>
        </w:rPr>
        <w:t xml:space="preserve"> to</w:t>
      </w:r>
      <w:r w:rsidRPr="00374C72">
        <w:rPr>
          <w:sz w:val="20"/>
          <w:szCs w:val="20"/>
        </w:rPr>
        <w:t xml:space="preserve"> help enhance literacy</w:t>
      </w:r>
      <w:r w:rsidR="00793070">
        <w:rPr>
          <w:sz w:val="20"/>
          <w:szCs w:val="20"/>
        </w:rPr>
        <w:t xml:space="preserve"> via Avid strategies as well</w:t>
      </w:r>
      <w:r w:rsidRPr="00374C72">
        <w:rPr>
          <w:sz w:val="20"/>
          <w:szCs w:val="20"/>
        </w:rPr>
        <w:t>.</w:t>
      </w:r>
      <w:r>
        <w:rPr>
          <w:sz w:val="20"/>
          <w:szCs w:val="20"/>
        </w:rPr>
        <w:t xml:space="preserve"> </w:t>
      </w:r>
    </w:p>
    <w:p w:rsidR="004034E4" w:rsidRPr="00374C72" w:rsidRDefault="004034E4" w:rsidP="004034E4">
      <w:pPr>
        <w:rPr>
          <w:sz w:val="20"/>
          <w:szCs w:val="20"/>
        </w:rPr>
      </w:pPr>
    </w:p>
    <w:p w:rsidR="004034E4" w:rsidRPr="00374C72" w:rsidRDefault="004034E4" w:rsidP="004034E4">
      <w:pPr>
        <w:rPr>
          <w:sz w:val="20"/>
          <w:szCs w:val="20"/>
        </w:rPr>
      </w:pPr>
      <w:r w:rsidRPr="00374C72">
        <w:rPr>
          <w:b/>
          <w:sz w:val="20"/>
          <w:szCs w:val="20"/>
          <w:u w:val="single"/>
        </w:rPr>
        <w:t xml:space="preserve">Materials needed for class: </w:t>
      </w:r>
    </w:p>
    <w:p w:rsidR="004034E4" w:rsidRDefault="004034E4" w:rsidP="004034E4">
      <w:pPr>
        <w:rPr>
          <w:sz w:val="20"/>
          <w:szCs w:val="20"/>
        </w:rPr>
      </w:pPr>
      <w:r>
        <w:rPr>
          <w:sz w:val="20"/>
          <w:szCs w:val="20"/>
        </w:rPr>
        <w:t>Avid Binder-$10 at school store</w:t>
      </w:r>
    </w:p>
    <w:p w:rsidR="004034E4" w:rsidRPr="00374C72" w:rsidRDefault="004034E4" w:rsidP="004034E4">
      <w:pPr>
        <w:rPr>
          <w:sz w:val="20"/>
          <w:szCs w:val="20"/>
        </w:rPr>
      </w:pPr>
      <w:r>
        <w:rPr>
          <w:sz w:val="20"/>
          <w:szCs w:val="20"/>
        </w:rPr>
        <w:t xml:space="preserve">College-ruled </w:t>
      </w:r>
      <w:r w:rsidRPr="00374C72">
        <w:rPr>
          <w:sz w:val="20"/>
          <w:szCs w:val="20"/>
        </w:rPr>
        <w:t>Paper</w:t>
      </w:r>
    </w:p>
    <w:p w:rsidR="004034E4" w:rsidRDefault="004034E4" w:rsidP="004034E4">
      <w:pPr>
        <w:rPr>
          <w:sz w:val="20"/>
          <w:szCs w:val="20"/>
        </w:rPr>
      </w:pPr>
      <w:r>
        <w:rPr>
          <w:sz w:val="20"/>
          <w:szCs w:val="20"/>
        </w:rPr>
        <w:t xml:space="preserve">Black </w:t>
      </w:r>
      <w:r w:rsidRPr="00374C72">
        <w:rPr>
          <w:sz w:val="20"/>
          <w:szCs w:val="20"/>
        </w:rPr>
        <w:t>Pen</w:t>
      </w:r>
      <w:r>
        <w:rPr>
          <w:sz w:val="20"/>
          <w:szCs w:val="20"/>
        </w:rPr>
        <w:t>s</w:t>
      </w:r>
      <w:r w:rsidRPr="00374C72">
        <w:rPr>
          <w:sz w:val="20"/>
          <w:szCs w:val="20"/>
        </w:rPr>
        <w:t>/</w:t>
      </w:r>
      <w:r>
        <w:rPr>
          <w:sz w:val="20"/>
          <w:szCs w:val="20"/>
        </w:rPr>
        <w:t xml:space="preserve">Dixon Ticonderoga </w:t>
      </w:r>
      <w:r w:rsidRPr="00374C72">
        <w:rPr>
          <w:sz w:val="20"/>
          <w:szCs w:val="20"/>
        </w:rPr>
        <w:t>pencil</w:t>
      </w:r>
      <w:r>
        <w:rPr>
          <w:sz w:val="20"/>
          <w:szCs w:val="20"/>
        </w:rPr>
        <w:t>s</w:t>
      </w:r>
    </w:p>
    <w:p w:rsidR="004034E4" w:rsidRDefault="004034E4" w:rsidP="004034E4">
      <w:pPr>
        <w:rPr>
          <w:sz w:val="20"/>
          <w:szCs w:val="20"/>
        </w:rPr>
      </w:pPr>
      <w:r>
        <w:rPr>
          <w:sz w:val="20"/>
          <w:szCs w:val="20"/>
        </w:rPr>
        <w:t>Highlighters-multiple colors</w:t>
      </w:r>
    </w:p>
    <w:p w:rsidR="004034E4" w:rsidRDefault="004034E4" w:rsidP="004034E4">
      <w:pPr>
        <w:rPr>
          <w:sz w:val="20"/>
          <w:szCs w:val="20"/>
        </w:rPr>
      </w:pPr>
      <w:r>
        <w:rPr>
          <w:sz w:val="20"/>
          <w:szCs w:val="20"/>
        </w:rPr>
        <w:t>Agenda-$3 at bookstore</w:t>
      </w:r>
    </w:p>
    <w:p w:rsidR="004034E4" w:rsidRDefault="004034E4" w:rsidP="004034E4">
      <w:pPr>
        <w:rPr>
          <w:sz w:val="20"/>
          <w:szCs w:val="20"/>
        </w:rPr>
      </w:pPr>
      <w:r>
        <w:rPr>
          <w:sz w:val="20"/>
          <w:szCs w:val="20"/>
        </w:rPr>
        <w:t>Mini-stapler</w:t>
      </w:r>
    </w:p>
    <w:p w:rsidR="004034E4" w:rsidRDefault="004034E4" w:rsidP="004034E4">
      <w:pPr>
        <w:rPr>
          <w:sz w:val="20"/>
          <w:szCs w:val="20"/>
        </w:rPr>
      </w:pPr>
      <w:r>
        <w:rPr>
          <w:sz w:val="20"/>
          <w:szCs w:val="20"/>
        </w:rPr>
        <w:t xml:space="preserve">USB Drive (For saving online content) </w:t>
      </w:r>
    </w:p>
    <w:p w:rsidR="004034E4" w:rsidRDefault="004034E4" w:rsidP="004034E4">
      <w:pPr>
        <w:rPr>
          <w:sz w:val="20"/>
          <w:szCs w:val="20"/>
        </w:rPr>
      </w:pPr>
      <w:r>
        <w:rPr>
          <w:sz w:val="20"/>
          <w:szCs w:val="20"/>
        </w:rPr>
        <w:t>3-hole puncher</w:t>
      </w:r>
    </w:p>
    <w:p w:rsidR="004034E4" w:rsidRDefault="004034E4" w:rsidP="004034E4">
      <w:pPr>
        <w:rPr>
          <w:sz w:val="20"/>
          <w:szCs w:val="20"/>
        </w:rPr>
      </w:pPr>
      <w:r>
        <w:rPr>
          <w:sz w:val="20"/>
          <w:szCs w:val="20"/>
        </w:rPr>
        <w:t>Post-</w:t>
      </w:r>
      <w:proofErr w:type="gramStart"/>
      <w:r>
        <w:rPr>
          <w:sz w:val="20"/>
          <w:szCs w:val="20"/>
        </w:rPr>
        <w:t>it</w:t>
      </w:r>
      <w:proofErr w:type="gramEnd"/>
      <w:r>
        <w:rPr>
          <w:sz w:val="20"/>
          <w:szCs w:val="20"/>
        </w:rPr>
        <w:t xml:space="preserve"> Sticky Notes</w:t>
      </w:r>
    </w:p>
    <w:p w:rsidR="004034E4" w:rsidRDefault="004034E4" w:rsidP="004034E4">
      <w:pPr>
        <w:rPr>
          <w:sz w:val="20"/>
          <w:szCs w:val="20"/>
        </w:rPr>
      </w:pPr>
      <w:r>
        <w:rPr>
          <w:sz w:val="20"/>
          <w:szCs w:val="20"/>
        </w:rPr>
        <w:t>Post-it Flags</w:t>
      </w:r>
    </w:p>
    <w:p w:rsidR="004034E4" w:rsidRPr="00374C72" w:rsidRDefault="004034E4" w:rsidP="004034E4">
      <w:pPr>
        <w:rPr>
          <w:sz w:val="20"/>
          <w:szCs w:val="20"/>
        </w:rPr>
      </w:pPr>
    </w:p>
    <w:p w:rsidR="004034E4" w:rsidRPr="00374C72" w:rsidRDefault="004034E4" w:rsidP="004034E4">
      <w:pPr>
        <w:rPr>
          <w:b/>
          <w:sz w:val="20"/>
          <w:szCs w:val="20"/>
          <w:u w:val="single"/>
        </w:rPr>
      </w:pPr>
      <w:r w:rsidRPr="00374C72">
        <w:rPr>
          <w:b/>
          <w:sz w:val="20"/>
          <w:szCs w:val="20"/>
          <w:u w:val="single"/>
        </w:rPr>
        <w:t>Grading scale:</w:t>
      </w:r>
    </w:p>
    <w:p w:rsidR="004034E4" w:rsidRPr="00374C72" w:rsidRDefault="004034E4" w:rsidP="004034E4">
      <w:pPr>
        <w:rPr>
          <w:sz w:val="20"/>
          <w:szCs w:val="20"/>
        </w:rPr>
      </w:pPr>
      <w:r w:rsidRPr="00374C72">
        <w:rPr>
          <w:sz w:val="20"/>
          <w:szCs w:val="20"/>
        </w:rPr>
        <w:t>A</w:t>
      </w:r>
      <w:r w:rsidRPr="00374C72">
        <w:rPr>
          <w:sz w:val="20"/>
          <w:szCs w:val="20"/>
        </w:rPr>
        <w:tab/>
        <w:t>90-100%</w:t>
      </w:r>
      <w:r w:rsidRPr="00374C72">
        <w:rPr>
          <w:sz w:val="20"/>
          <w:szCs w:val="20"/>
        </w:rPr>
        <w:tab/>
        <w:t>Outstanding progress</w:t>
      </w:r>
    </w:p>
    <w:p w:rsidR="004034E4" w:rsidRPr="00374C72" w:rsidRDefault="004034E4" w:rsidP="004034E4">
      <w:pPr>
        <w:rPr>
          <w:sz w:val="20"/>
          <w:szCs w:val="20"/>
        </w:rPr>
      </w:pPr>
      <w:r w:rsidRPr="00374C72">
        <w:rPr>
          <w:sz w:val="20"/>
          <w:szCs w:val="20"/>
        </w:rPr>
        <w:t>B</w:t>
      </w:r>
      <w:r w:rsidRPr="00374C72">
        <w:rPr>
          <w:sz w:val="20"/>
          <w:szCs w:val="20"/>
        </w:rPr>
        <w:tab/>
        <w:t>80-89%</w:t>
      </w:r>
      <w:r w:rsidRPr="00374C72">
        <w:rPr>
          <w:sz w:val="20"/>
          <w:szCs w:val="20"/>
        </w:rPr>
        <w:tab/>
      </w:r>
      <w:r w:rsidRPr="00374C72">
        <w:rPr>
          <w:sz w:val="20"/>
          <w:szCs w:val="20"/>
        </w:rPr>
        <w:tab/>
        <w:t>Above average progress</w:t>
      </w:r>
    </w:p>
    <w:p w:rsidR="004034E4" w:rsidRPr="00374C72" w:rsidRDefault="004034E4" w:rsidP="004034E4">
      <w:pPr>
        <w:rPr>
          <w:sz w:val="20"/>
          <w:szCs w:val="20"/>
        </w:rPr>
      </w:pPr>
      <w:r w:rsidRPr="00374C72">
        <w:rPr>
          <w:sz w:val="20"/>
          <w:szCs w:val="20"/>
        </w:rPr>
        <w:t>C</w:t>
      </w:r>
      <w:r w:rsidRPr="00374C72">
        <w:rPr>
          <w:sz w:val="20"/>
          <w:szCs w:val="20"/>
        </w:rPr>
        <w:tab/>
        <w:t xml:space="preserve">70-79% </w:t>
      </w:r>
      <w:r w:rsidRPr="00374C72">
        <w:rPr>
          <w:sz w:val="20"/>
          <w:szCs w:val="20"/>
        </w:rPr>
        <w:tab/>
      </w:r>
      <w:r>
        <w:rPr>
          <w:sz w:val="20"/>
          <w:szCs w:val="20"/>
        </w:rPr>
        <w:tab/>
      </w:r>
      <w:r w:rsidRPr="00374C72">
        <w:rPr>
          <w:sz w:val="20"/>
          <w:szCs w:val="20"/>
        </w:rPr>
        <w:t>Average progress</w:t>
      </w:r>
    </w:p>
    <w:p w:rsidR="004034E4" w:rsidRPr="00374C72" w:rsidRDefault="004034E4" w:rsidP="004034E4">
      <w:pPr>
        <w:rPr>
          <w:sz w:val="20"/>
          <w:szCs w:val="20"/>
        </w:rPr>
      </w:pPr>
      <w:r w:rsidRPr="00374C72">
        <w:rPr>
          <w:sz w:val="20"/>
          <w:szCs w:val="20"/>
        </w:rPr>
        <w:t>D</w:t>
      </w:r>
      <w:r w:rsidRPr="00374C72">
        <w:rPr>
          <w:sz w:val="20"/>
          <w:szCs w:val="20"/>
        </w:rPr>
        <w:tab/>
        <w:t xml:space="preserve">60-69% </w:t>
      </w:r>
      <w:r w:rsidRPr="00374C72">
        <w:rPr>
          <w:sz w:val="20"/>
          <w:szCs w:val="20"/>
        </w:rPr>
        <w:tab/>
      </w:r>
      <w:r>
        <w:rPr>
          <w:sz w:val="20"/>
          <w:szCs w:val="20"/>
        </w:rPr>
        <w:tab/>
      </w:r>
      <w:r w:rsidRPr="00374C72">
        <w:rPr>
          <w:sz w:val="20"/>
          <w:szCs w:val="20"/>
        </w:rPr>
        <w:t>Lowest acceptable progress</w:t>
      </w:r>
    </w:p>
    <w:p w:rsidR="004034E4" w:rsidRPr="00374C72" w:rsidRDefault="004034E4" w:rsidP="004034E4">
      <w:pPr>
        <w:rPr>
          <w:sz w:val="20"/>
          <w:szCs w:val="20"/>
        </w:rPr>
      </w:pPr>
      <w:r w:rsidRPr="00374C72">
        <w:rPr>
          <w:sz w:val="20"/>
          <w:szCs w:val="20"/>
        </w:rPr>
        <w:t>F</w:t>
      </w:r>
      <w:r w:rsidRPr="00374C72">
        <w:rPr>
          <w:sz w:val="20"/>
          <w:szCs w:val="20"/>
        </w:rPr>
        <w:tab/>
        <w:t>0-59%</w:t>
      </w:r>
      <w:r w:rsidRPr="00374C72">
        <w:rPr>
          <w:sz w:val="20"/>
          <w:szCs w:val="20"/>
        </w:rPr>
        <w:tab/>
      </w:r>
      <w:r w:rsidRPr="00374C72">
        <w:rPr>
          <w:sz w:val="20"/>
          <w:szCs w:val="20"/>
        </w:rPr>
        <w:tab/>
        <w:t>Did not meet passable criteria</w:t>
      </w:r>
    </w:p>
    <w:p w:rsidR="004034E4" w:rsidRPr="00CE2516" w:rsidRDefault="004034E4" w:rsidP="004034E4">
      <w:pPr>
        <w:rPr>
          <w:i/>
          <w:sz w:val="20"/>
          <w:szCs w:val="20"/>
        </w:rPr>
      </w:pPr>
    </w:p>
    <w:p w:rsidR="004034E4" w:rsidRPr="00374C72" w:rsidRDefault="004034E4" w:rsidP="004034E4">
      <w:pPr>
        <w:rPr>
          <w:b/>
          <w:sz w:val="20"/>
          <w:szCs w:val="20"/>
          <w:u w:val="single"/>
        </w:rPr>
      </w:pPr>
      <w:r w:rsidRPr="00374C72">
        <w:rPr>
          <w:b/>
          <w:sz w:val="20"/>
          <w:szCs w:val="20"/>
          <w:u w:val="single"/>
        </w:rPr>
        <w:t>Grading policy:</w:t>
      </w:r>
    </w:p>
    <w:p w:rsidR="004034E4" w:rsidRDefault="004034E4" w:rsidP="004034E4">
      <w:pPr>
        <w:rPr>
          <w:sz w:val="20"/>
          <w:szCs w:val="20"/>
        </w:rPr>
      </w:pPr>
      <w:r w:rsidRPr="00374C72">
        <w:rPr>
          <w:sz w:val="20"/>
          <w:szCs w:val="20"/>
        </w:rPr>
        <w:t>Students are</w:t>
      </w:r>
      <w:r>
        <w:rPr>
          <w:sz w:val="20"/>
          <w:szCs w:val="20"/>
        </w:rPr>
        <w:t xml:space="preserve"> strongly</w:t>
      </w:r>
      <w:r w:rsidRPr="00374C72">
        <w:rPr>
          <w:sz w:val="20"/>
          <w:szCs w:val="20"/>
        </w:rPr>
        <w:t xml:space="preserve"> encouraged to keep all documents</w:t>
      </w:r>
      <w:r>
        <w:rPr>
          <w:sz w:val="20"/>
          <w:szCs w:val="20"/>
        </w:rPr>
        <w:t xml:space="preserve"> in Avid Binder for Binder Check and</w:t>
      </w:r>
      <w:r w:rsidRPr="00374C72">
        <w:rPr>
          <w:sz w:val="20"/>
          <w:szCs w:val="20"/>
        </w:rPr>
        <w:t xml:space="preserve"> </w:t>
      </w:r>
      <w:proofErr w:type="gramStart"/>
      <w:r w:rsidRPr="00374C72">
        <w:rPr>
          <w:sz w:val="20"/>
          <w:szCs w:val="20"/>
        </w:rPr>
        <w:t>in order to</w:t>
      </w:r>
      <w:proofErr w:type="gramEnd"/>
      <w:r w:rsidRPr="00374C72">
        <w:rPr>
          <w:sz w:val="20"/>
          <w:szCs w:val="20"/>
        </w:rPr>
        <w:t xml:space="preserve"> verify missing, inaccurate or incomplete grades. Assignments are divided in the following categories:</w:t>
      </w:r>
    </w:p>
    <w:p w:rsidR="004034E4" w:rsidRPr="00374C72" w:rsidRDefault="004034E4" w:rsidP="004034E4">
      <w:pPr>
        <w:rPr>
          <w:sz w:val="20"/>
          <w:szCs w:val="20"/>
        </w:rPr>
      </w:pPr>
    </w:p>
    <w:p w:rsidR="004034E4" w:rsidRPr="00374C72" w:rsidRDefault="004034E4" w:rsidP="004034E4">
      <w:pPr>
        <w:rPr>
          <w:sz w:val="20"/>
          <w:szCs w:val="20"/>
        </w:rPr>
      </w:pPr>
      <w:r w:rsidRPr="00374C72">
        <w:rPr>
          <w:i/>
          <w:sz w:val="20"/>
          <w:szCs w:val="20"/>
        </w:rPr>
        <w:t>Quizzes</w:t>
      </w:r>
      <w:r w:rsidRPr="00374C72">
        <w:rPr>
          <w:sz w:val="20"/>
          <w:szCs w:val="20"/>
        </w:rPr>
        <w:t>-20 points</w:t>
      </w:r>
      <w:r>
        <w:rPr>
          <w:sz w:val="20"/>
          <w:szCs w:val="20"/>
        </w:rPr>
        <w:t>-This may include pop quizzes and emphasis is on vocabulary/grammar</w:t>
      </w:r>
    </w:p>
    <w:p w:rsidR="004034E4" w:rsidRPr="00374C72" w:rsidRDefault="004034E4" w:rsidP="004034E4">
      <w:pPr>
        <w:rPr>
          <w:sz w:val="20"/>
          <w:szCs w:val="20"/>
        </w:rPr>
      </w:pPr>
      <w:r w:rsidRPr="00374C72">
        <w:rPr>
          <w:i/>
          <w:sz w:val="20"/>
          <w:szCs w:val="20"/>
        </w:rPr>
        <w:t>Tests</w:t>
      </w:r>
      <w:r>
        <w:rPr>
          <w:i/>
          <w:sz w:val="20"/>
          <w:szCs w:val="20"/>
        </w:rPr>
        <w:t>-</w:t>
      </w:r>
      <w:r>
        <w:rPr>
          <w:sz w:val="20"/>
          <w:szCs w:val="20"/>
        </w:rPr>
        <w:t>40-</w:t>
      </w:r>
      <w:r w:rsidRPr="00374C72">
        <w:rPr>
          <w:sz w:val="20"/>
          <w:szCs w:val="20"/>
        </w:rPr>
        <w:t>50 points</w:t>
      </w:r>
    </w:p>
    <w:p w:rsidR="004034E4" w:rsidRPr="00374C72" w:rsidRDefault="004034E4" w:rsidP="004034E4">
      <w:pPr>
        <w:rPr>
          <w:sz w:val="20"/>
          <w:szCs w:val="20"/>
        </w:rPr>
      </w:pPr>
      <w:r w:rsidRPr="00374C72">
        <w:rPr>
          <w:i/>
          <w:sz w:val="20"/>
          <w:szCs w:val="20"/>
        </w:rPr>
        <w:t>Classwork</w:t>
      </w:r>
      <w:r>
        <w:rPr>
          <w:sz w:val="20"/>
          <w:szCs w:val="20"/>
        </w:rPr>
        <w:t>-20-50</w:t>
      </w:r>
      <w:r w:rsidRPr="00374C72">
        <w:rPr>
          <w:sz w:val="20"/>
          <w:szCs w:val="20"/>
        </w:rPr>
        <w:t xml:space="preserve"> points</w:t>
      </w:r>
      <w:r>
        <w:rPr>
          <w:sz w:val="20"/>
          <w:szCs w:val="20"/>
        </w:rPr>
        <w:t xml:space="preserve">-You will get a grade every time you come to class! </w:t>
      </w:r>
    </w:p>
    <w:p w:rsidR="004034E4" w:rsidRPr="00374C72" w:rsidRDefault="004034E4" w:rsidP="004034E4">
      <w:pPr>
        <w:rPr>
          <w:sz w:val="20"/>
          <w:szCs w:val="20"/>
        </w:rPr>
      </w:pPr>
      <w:r w:rsidRPr="00374C72">
        <w:rPr>
          <w:i/>
          <w:sz w:val="20"/>
          <w:szCs w:val="20"/>
        </w:rPr>
        <w:t>Homework</w:t>
      </w:r>
      <w:r w:rsidRPr="00374C72">
        <w:rPr>
          <w:sz w:val="20"/>
          <w:szCs w:val="20"/>
        </w:rPr>
        <w:t>-10/20 points</w:t>
      </w:r>
      <w:r>
        <w:rPr>
          <w:sz w:val="20"/>
          <w:szCs w:val="20"/>
        </w:rPr>
        <w:t>-</w:t>
      </w:r>
      <w:r w:rsidR="007B5EC4">
        <w:rPr>
          <w:sz w:val="20"/>
          <w:szCs w:val="20"/>
        </w:rPr>
        <w:t xml:space="preserve">Including </w:t>
      </w:r>
      <w:r>
        <w:rPr>
          <w:sz w:val="20"/>
          <w:szCs w:val="20"/>
        </w:rPr>
        <w:t xml:space="preserve">Khan Academy </w:t>
      </w:r>
    </w:p>
    <w:p w:rsidR="004034E4" w:rsidRPr="00374C72" w:rsidRDefault="004034E4" w:rsidP="004034E4">
      <w:pPr>
        <w:rPr>
          <w:sz w:val="20"/>
          <w:szCs w:val="20"/>
        </w:rPr>
      </w:pPr>
      <w:r>
        <w:rPr>
          <w:i/>
          <w:sz w:val="20"/>
          <w:szCs w:val="20"/>
        </w:rPr>
        <w:t>Project</w:t>
      </w:r>
      <w:r w:rsidRPr="00374C72">
        <w:rPr>
          <w:i/>
          <w:sz w:val="20"/>
          <w:szCs w:val="20"/>
        </w:rPr>
        <w:t>s</w:t>
      </w:r>
      <w:r w:rsidRPr="00374C72">
        <w:rPr>
          <w:sz w:val="20"/>
          <w:szCs w:val="20"/>
        </w:rPr>
        <w:t>-50 points</w:t>
      </w:r>
    </w:p>
    <w:p w:rsidR="004034E4" w:rsidRPr="00CE2516" w:rsidRDefault="004034E4" w:rsidP="004034E4">
      <w:pPr>
        <w:rPr>
          <w:sz w:val="20"/>
          <w:szCs w:val="20"/>
        </w:rPr>
      </w:pPr>
      <w:r>
        <w:rPr>
          <w:i/>
          <w:sz w:val="20"/>
          <w:szCs w:val="20"/>
        </w:rPr>
        <w:t>Avid Binder</w:t>
      </w:r>
      <w:r w:rsidRPr="00374C72">
        <w:rPr>
          <w:i/>
          <w:sz w:val="20"/>
          <w:szCs w:val="20"/>
        </w:rPr>
        <w:t>s</w:t>
      </w:r>
      <w:r>
        <w:rPr>
          <w:i/>
          <w:sz w:val="20"/>
          <w:szCs w:val="20"/>
        </w:rPr>
        <w:t>-</w:t>
      </w:r>
      <w:r>
        <w:rPr>
          <w:sz w:val="20"/>
          <w:szCs w:val="20"/>
        </w:rPr>
        <w:t xml:space="preserve">100 points per quarter (Approximately 15% of overall grade)-You will need your binder complete and organized with </w:t>
      </w:r>
      <w:proofErr w:type="gramStart"/>
      <w:r>
        <w:rPr>
          <w:sz w:val="20"/>
          <w:szCs w:val="20"/>
        </w:rPr>
        <w:t>all of</w:t>
      </w:r>
      <w:proofErr w:type="gramEnd"/>
      <w:r>
        <w:rPr>
          <w:sz w:val="20"/>
          <w:szCs w:val="20"/>
        </w:rPr>
        <w:t xml:space="preserve"> my content in notebook. This needs to be organized and brought to class every day.</w:t>
      </w:r>
    </w:p>
    <w:p w:rsidR="004034E4" w:rsidRDefault="004034E4" w:rsidP="004034E4">
      <w:pPr>
        <w:rPr>
          <w:sz w:val="20"/>
          <w:szCs w:val="20"/>
        </w:rPr>
      </w:pPr>
      <w:r>
        <w:rPr>
          <w:i/>
          <w:sz w:val="20"/>
          <w:szCs w:val="20"/>
        </w:rPr>
        <w:t>Bonus/</w:t>
      </w:r>
      <w:r w:rsidRPr="00374C72">
        <w:rPr>
          <w:i/>
          <w:sz w:val="20"/>
          <w:szCs w:val="20"/>
        </w:rPr>
        <w:t>Extra credit</w:t>
      </w:r>
      <w:r w:rsidRPr="00374C72">
        <w:rPr>
          <w:sz w:val="20"/>
          <w:szCs w:val="20"/>
        </w:rPr>
        <w:t xml:space="preserve"> – </w:t>
      </w:r>
      <w:r>
        <w:rPr>
          <w:sz w:val="20"/>
          <w:szCs w:val="20"/>
        </w:rPr>
        <w:t>2-5 points or more</w:t>
      </w:r>
      <w:r w:rsidRPr="00374C72">
        <w:rPr>
          <w:sz w:val="20"/>
          <w:szCs w:val="20"/>
        </w:rPr>
        <w:t xml:space="preserve"> may be given for students </w:t>
      </w:r>
      <w:r>
        <w:rPr>
          <w:sz w:val="20"/>
          <w:szCs w:val="20"/>
        </w:rPr>
        <w:t xml:space="preserve">per class </w:t>
      </w:r>
      <w:r w:rsidRPr="00374C72">
        <w:rPr>
          <w:sz w:val="20"/>
          <w:szCs w:val="20"/>
        </w:rPr>
        <w:t xml:space="preserve">with exemplary classroom participation. </w:t>
      </w:r>
      <w:r>
        <w:rPr>
          <w:sz w:val="20"/>
          <w:szCs w:val="20"/>
        </w:rPr>
        <w:t xml:space="preserve">This includes reading aloud or going above and beyond in school work/participation. </w:t>
      </w:r>
    </w:p>
    <w:p w:rsidR="004034E4" w:rsidRDefault="004034E4" w:rsidP="004034E4">
      <w:pPr>
        <w:rPr>
          <w:sz w:val="20"/>
          <w:szCs w:val="20"/>
        </w:rPr>
      </w:pPr>
      <w:r>
        <w:rPr>
          <w:sz w:val="20"/>
          <w:szCs w:val="20"/>
        </w:rPr>
        <w:t>Not-acceptable behavior:</w:t>
      </w:r>
    </w:p>
    <w:p w:rsidR="004034E4" w:rsidRPr="00B54AE6" w:rsidRDefault="004034E4" w:rsidP="004034E4">
      <w:pPr>
        <w:pStyle w:val="ListParagraph"/>
        <w:numPr>
          <w:ilvl w:val="0"/>
          <w:numId w:val="5"/>
        </w:numPr>
        <w:rPr>
          <w:rFonts w:ascii="Times New Roman" w:hAnsi="Times New Roman" w:cs="Times New Roman"/>
          <w:sz w:val="20"/>
          <w:szCs w:val="20"/>
        </w:rPr>
      </w:pPr>
      <w:r w:rsidRPr="00B54AE6">
        <w:rPr>
          <w:rFonts w:ascii="Times New Roman" w:hAnsi="Times New Roman" w:cs="Times New Roman"/>
          <w:sz w:val="20"/>
          <w:szCs w:val="20"/>
        </w:rPr>
        <w:t>Borrowing pencil/pen from teacher</w:t>
      </w:r>
    </w:p>
    <w:p w:rsidR="004034E4" w:rsidRPr="00B54AE6" w:rsidRDefault="004034E4" w:rsidP="004034E4">
      <w:pPr>
        <w:pStyle w:val="ListParagraph"/>
        <w:numPr>
          <w:ilvl w:val="0"/>
          <w:numId w:val="5"/>
        </w:numPr>
        <w:rPr>
          <w:rFonts w:ascii="Times New Roman" w:hAnsi="Times New Roman" w:cs="Times New Roman"/>
          <w:sz w:val="20"/>
          <w:szCs w:val="20"/>
        </w:rPr>
      </w:pPr>
      <w:r w:rsidRPr="00B54AE6">
        <w:rPr>
          <w:rFonts w:ascii="Times New Roman" w:hAnsi="Times New Roman" w:cs="Times New Roman"/>
          <w:sz w:val="20"/>
          <w:szCs w:val="20"/>
        </w:rPr>
        <w:t>Not b</w:t>
      </w:r>
      <w:r>
        <w:rPr>
          <w:rFonts w:ascii="Times New Roman" w:hAnsi="Times New Roman" w:cs="Times New Roman"/>
          <w:sz w:val="20"/>
          <w:szCs w:val="20"/>
        </w:rPr>
        <w:t>eing engaged/sleeping in</w:t>
      </w:r>
      <w:r w:rsidRPr="00B54AE6">
        <w:rPr>
          <w:rFonts w:ascii="Times New Roman" w:hAnsi="Times New Roman" w:cs="Times New Roman"/>
          <w:sz w:val="20"/>
          <w:szCs w:val="20"/>
        </w:rPr>
        <w:t xml:space="preserve"> class</w:t>
      </w:r>
    </w:p>
    <w:p w:rsidR="004034E4" w:rsidRDefault="004034E4" w:rsidP="004034E4">
      <w:pPr>
        <w:pStyle w:val="ListParagraph"/>
        <w:numPr>
          <w:ilvl w:val="0"/>
          <w:numId w:val="5"/>
        </w:numPr>
        <w:rPr>
          <w:rFonts w:ascii="Times New Roman" w:hAnsi="Times New Roman" w:cs="Times New Roman"/>
          <w:sz w:val="20"/>
          <w:szCs w:val="20"/>
        </w:rPr>
      </w:pPr>
      <w:r w:rsidRPr="00B54AE6">
        <w:rPr>
          <w:rFonts w:ascii="Times New Roman" w:hAnsi="Times New Roman" w:cs="Times New Roman"/>
          <w:sz w:val="20"/>
          <w:szCs w:val="20"/>
        </w:rPr>
        <w:t>Not bringing paper/pen/highlighter to class and borrowing from teacher</w:t>
      </w:r>
    </w:p>
    <w:p w:rsidR="004034E4" w:rsidRPr="00374C72" w:rsidRDefault="004034E4" w:rsidP="004034E4">
      <w:pPr>
        <w:rPr>
          <w:sz w:val="20"/>
          <w:szCs w:val="20"/>
        </w:rPr>
      </w:pPr>
    </w:p>
    <w:p w:rsidR="004034E4" w:rsidRPr="00374C72" w:rsidRDefault="004034E4" w:rsidP="004034E4">
      <w:pPr>
        <w:rPr>
          <w:sz w:val="20"/>
          <w:szCs w:val="20"/>
        </w:rPr>
      </w:pPr>
      <w:r w:rsidRPr="00374C72">
        <w:rPr>
          <w:b/>
          <w:sz w:val="20"/>
          <w:szCs w:val="20"/>
          <w:u w:val="single"/>
        </w:rPr>
        <w:t>Pinellas County School Board Attendance and Late Work Policies:</w:t>
      </w:r>
    </w:p>
    <w:p w:rsidR="004034E4" w:rsidRDefault="004034E4" w:rsidP="004034E4">
      <w:pPr>
        <w:pStyle w:val="ListParagraph"/>
        <w:numPr>
          <w:ilvl w:val="0"/>
          <w:numId w:val="4"/>
        </w:numPr>
        <w:rPr>
          <w:rFonts w:ascii="Times New Roman" w:hAnsi="Times New Roman" w:cs="Times New Roman"/>
          <w:sz w:val="20"/>
          <w:szCs w:val="20"/>
        </w:rPr>
      </w:pPr>
      <w:r w:rsidRPr="00374C72">
        <w:rPr>
          <w:rFonts w:ascii="Times New Roman" w:hAnsi="Times New Roman" w:cs="Times New Roman"/>
          <w:sz w:val="20"/>
          <w:szCs w:val="20"/>
        </w:rPr>
        <w:t>Work not turn</w:t>
      </w:r>
      <w:r>
        <w:rPr>
          <w:rFonts w:ascii="Times New Roman" w:hAnsi="Times New Roman" w:cs="Times New Roman"/>
          <w:sz w:val="20"/>
          <w:szCs w:val="20"/>
        </w:rPr>
        <w:t>ed</w:t>
      </w:r>
      <w:r w:rsidRPr="00374C72">
        <w:rPr>
          <w:rFonts w:ascii="Times New Roman" w:hAnsi="Times New Roman" w:cs="Times New Roman"/>
          <w:sz w:val="20"/>
          <w:szCs w:val="20"/>
        </w:rPr>
        <w:t xml:space="preserve"> in on time is given a grade of “0” w</w:t>
      </w:r>
      <w:r>
        <w:rPr>
          <w:rFonts w:ascii="Times New Roman" w:hAnsi="Times New Roman" w:cs="Times New Roman"/>
          <w:sz w:val="20"/>
          <w:szCs w:val="20"/>
        </w:rPr>
        <w:t>hen student is present</w:t>
      </w:r>
      <w:r w:rsidRPr="00374C72">
        <w:rPr>
          <w:rFonts w:ascii="Times New Roman" w:hAnsi="Times New Roman" w:cs="Times New Roman"/>
          <w:sz w:val="20"/>
          <w:szCs w:val="20"/>
        </w:rPr>
        <w:t>.</w:t>
      </w:r>
    </w:p>
    <w:p w:rsidR="004034E4" w:rsidRPr="006E2E69" w:rsidRDefault="004034E4" w:rsidP="004034E4">
      <w:pPr>
        <w:pStyle w:val="ListParagraph"/>
        <w:numPr>
          <w:ilvl w:val="0"/>
          <w:numId w:val="4"/>
        </w:numPr>
        <w:rPr>
          <w:rFonts w:ascii="Times New Roman" w:hAnsi="Times New Roman" w:cs="Times New Roman"/>
          <w:sz w:val="20"/>
          <w:szCs w:val="20"/>
        </w:rPr>
      </w:pPr>
      <w:r w:rsidRPr="006E2E69">
        <w:rPr>
          <w:rFonts w:ascii="Times New Roman" w:hAnsi="Times New Roman" w:cs="Times New Roman"/>
          <w:sz w:val="20"/>
          <w:szCs w:val="20"/>
        </w:rPr>
        <w:t>Work with no name is given a grade of “0.”</w:t>
      </w:r>
    </w:p>
    <w:p w:rsidR="004034E4" w:rsidRPr="00FF6E4F" w:rsidRDefault="004034E4" w:rsidP="004034E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The number of make-up days are equal to the</w:t>
      </w:r>
      <w:r w:rsidRPr="00374C72">
        <w:rPr>
          <w:rFonts w:ascii="Times New Roman" w:hAnsi="Times New Roman" w:cs="Times New Roman"/>
          <w:sz w:val="20"/>
          <w:szCs w:val="20"/>
        </w:rPr>
        <w:t xml:space="preserve"> number of </w:t>
      </w:r>
      <w:r w:rsidRPr="00511032">
        <w:rPr>
          <w:rFonts w:ascii="Times New Roman" w:hAnsi="Times New Roman" w:cs="Times New Roman"/>
          <w:b/>
          <w:sz w:val="20"/>
          <w:szCs w:val="20"/>
        </w:rPr>
        <w:t>excused</w:t>
      </w:r>
      <w:r w:rsidRPr="00374C72">
        <w:rPr>
          <w:rFonts w:ascii="Times New Roman" w:hAnsi="Times New Roman" w:cs="Times New Roman"/>
          <w:sz w:val="20"/>
          <w:szCs w:val="20"/>
        </w:rPr>
        <w:t xml:space="preserve"> absent days i.e., if the student has missed 3 days due </w:t>
      </w:r>
      <w:r w:rsidRPr="00FF6E4F">
        <w:rPr>
          <w:rFonts w:ascii="Times New Roman" w:hAnsi="Times New Roman" w:cs="Times New Roman"/>
          <w:sz w:val="20"/>
          <w:szCs w:val="20"/>
        </w:rPr>
        <w:t>to illness, the student can receive 3 days grace period to turn in work for full credit. After, it will become a “0.”</w:t>
      </w:r>
    </w:p>
    <w:p w:rsidR="004034E4" w:rsidRPr="00FF6E4F" w:rsidRDefault="00FF6E4F" w:rsidP="004034E4">
      <w:pPr>
        <w:pStyle w:val="page-subheads-2"/>
        <w:numPr>
          <w:ilvl w:val="0"/>
          <w:numId w:val="4"/>
        </w:numPr>
        <w:shd w:val="clear" w:color="auto" w:fill="FFFFFF"/>
        <w:spacing w:before="0" w:beforeAutospacing="0" w:after="0" w:afterAutospacing="0"/>
        <w:rPr>
          <w:sz w:val="20"/>
          <w:szCs w:val="20"/>
        </w:rPr>
      </w:pPr>
      <w:r w:rsidRPr="00FF6E4F">
        <w:rPr>
          <w:rStyle w:val="Strong"/>
          <w:i/>
          <w:sz w:val="20"/>
          <w:szCs w:val="20"/>
        </w:rPr>
        <w:t>(</w:t>
      </w:r>
      <w:proofErr w:type="gramStart"/>
      <w:r w:rsidRPr="00FF6E4F">
        <w:rPr>
          <w:rStyle w:val="Strong"/>
          <w:i/>
          <w:sz w:val="20"/>
          <w:szCs w:val="20"/>
        </w:rPr>
        <w:t>Quoted  from</w:t>
      </w:r>
      <w:proofErr w:type="gramEnd"/>
      <w:r w:rsidRPr="00FF6E4F">
        <w:rPr>
          <w:rStyle w:val="Strong"/>
          <w:i/>
          <w:sz w:val="20"/>
          <w:szCs w:val="20"/>
        </w:rPr>
        <w:t xml:space="preserve"> PCSB guidelines)</w:t>
      </w:r>
      <w:r w:rsidRPr="00FF6E4F">
        <w:rPr>
          <w:rStyle w:val="Strong"/>
          <w:sz w:val="20"/>
          <w:szCs w:val="20"/>
        </w:rPr>
        <w:t xml:space="preserve"> </w:t>
      </w:r>
      <w:r w:rsidR="004034E4" w:rsidRPr="00FF6E4F">
        <w:rPr>
          <w:rStyle w:val="Strong"/>
          <w:sz w:val="20"/>
          <w:szCs w:val="20"/>
        </w:rPr>
        <w:t>I. MAKE-UP WORK FOR ABSENCES</w:t>
      </w:r>
      <w:r w:rsidR="004034E4" w:rsidRPr="00FF6E4F">
        <w:rPr>
          <w:sz w:val="20"/>
          <w:szCs w:val="20"/>
        </w:rPr>
        <w:t> </w:t>
      </w:r>
      <w:r w:rsidR="004034E4" w:rsidRPr="00FF6E4F">
        <w:rPr>
          <w:rStyle w:val="Strong"/>
          <w:sz w:val="20"/>
          <w:szCs w:val="20"/>
        </w:rPr>
        <w:t>(EXCUSED, UNEXCUSED OR SUSPENSION)</w:t>
      </w:r>
      <w:r w:rsidR="004034E4" w:rsidRPr="00FF6E4F">
        <w:rPr>
          <w:sz w:val="20"/>
          <w:szCs w:val="20"/>
        </w:rPr>
        <w:t>. (This does not apply to specific homework provided under F.S. § 1003.01 to certain suspended students.)</w:t>
      </w:r>
      <w:bookmarkStart w:id="0" w:name="_GoBack"/>
      <w:bookmarkEnd w:id="0"/>
    </w:p>
    <w:p w:rsidR="00FF6E4F" w:rsidRPr="00FF6E4F" w:rsidRDefault="004034E4" w:rsidP="00FF6E4F">
      <w:pPr>
        <w:pStyle w:val="ListParagraph"/>
        <w:numPr>
          <w:ilvl w:val="0"/>
          <w:numId w:val="4"/>
        </w:numPr>
        <w:rPr>
          <w:rFonts w:ascii="Times New Roman" w:hAnsi="Times New Roman" w:cs="Times New Roman"/>
          <w:sz w:val="20"/>
          <w:szCs w:val="20"/>
        </w:rPr>
      </w:pPr>
      <w:r w:rsidRPr="00FF6E4F">
        <w:rPr>
          <w:rFonts w:ascii="Times New Roman" w:hAnsi="Times New Roman" w:cs="Times New Roman"/>
          <w:sz w:val="20"/>
          <w:szCs w:val="20"/>
        </w:rPr>
        <w:t xml:space="preserve">Make-up work for full credit and without a grade penalty is allowed for </w:t>
      </w:r>
      <w:r w:rsidRPr="00FF6E4F">
        <w:rPr>
          <w:rFonts w:ascii="Times New Roman" w:hAnsi="Times New Roman" w:cs="Times New Roman"/>
          <w:b/>
          <w:sz w:val="20"/>
          <w:szCs w:val="20"/>
        </w:rPr>
        <w:t>all</w:t>
      </w:r>
      <w:r w:rsidRPr="00FF6E4F">
        <w:rPr>
          <w:rFonts w:ascii="Times New Roman" w:hAnsi="Times New Roman" w:cs="Times New Roman"/>
          <w:sz w:val="20"/>
          <w:szCs w:val="20"/>
        </w:rPr>
        <w:t xml:space="preserve"> absences. It is the </w:t>
      </w:r>
      <w:r w:rsidRPr="00FF6E4F">
        <w:rPr>
          <w:rFonts w:ascii="Times New Roman" w:hAnsi="Times New Roman" w:cs="Times New Roman"/>
          <w:i/>
          <w:sz w:val="20"/>
          <w:szCs w:val="20"/>
        </w:rPr>
        <w:t>student’s responsibility</w:t>
      </w:r>
      <w:r w:rsidRPr="00FF6E4F">
        <w:rPr>
          <w:rFonts w:ascii="Times New Roman" w:hAnsi="Times New Roman" w:cs="Times New Roman"/>
          <w:sz w:val="20"/>
          <w:szCs w:val="20"/>
        </w:rPr>
        <w:t xml:space="preserve"> to obtain the missed work. The number of days allowed to make up the work shall be equal to the number of days the student was absent, except in cases where the grading period ends before such time. In those cases, the work must be turned in before the end of the grading period.</w:t>
      </w:r>
      <w:r w:rsidR="00FF6E4F" w:rsidRPr="00FF6E4F">
        <w:rPr>
          <w:rFonts w:ascii="Times New Roman" w:hAnsi="Times New Roman" w:cs="Times New Roman"/>
          <w:sz w:val="20"/>
          <w:szCs w:val="20"/>
        </w:rPr>
        <w:t xml:space="preserve"> </w:t>
      </w:r>
    </w:p>
    <w:p w:rsidR="004034E4" w:rsidRPr="00FF6E4F" w:rsidRDefault="00FF6E4F" w:rsidP="00FF6E4F">
      <w:pPr>
        <w:pStyle w:val="ListParagraph"/>
        <w:numPr>
          <w:ilvl w:val="0"/>
          <w:numId w:val="4"/>
        </w:numPr>
        <w:rPr>
          <w:rFonts w:ascii="Times New Roman" w:hAnsi="Times New Roman" w:cs="Times New Roman"/>
          <w:sz w:val="20"/>
          <w:szCs w:val="20"/>
        </w:rPr>
      </w:pPr>
      <w:r w:rsidRPr="00374C72">
        <w:rPr>
          <w:rFonts w:ascii="Times New Roman" w:hAnsi="Times New Roman" w:cs="Times New Roman"/>
          <w:sz w:val="20"/>
          <w:szCs w:val="20"/>
        </w:rPr>
        <w:t>Cheating, copying, or plagiarism will result in automatic “0” and discipline follow-up to include parent/guardian notification and other disciplinary procedures.</w:t>
      </w:r>
    </w:p>
    <w:p w:rsidR="004034E4" w:rsidRPr="00374C72" w:rsidRDefault="004034E4" w:rsidP="004034E4">
      <w:pPr>
        <w:rPr>
          <w:b/>
          <w:sz w:val="20"/>
          <w:szCs w:val="20"/>
          <w:u w:val="single"/>
        </w:rPr>
      </w:pPr>
      <w:r w:rsidRPr="00374C72">
        <w:rPr>
          <w:b/>
          <w:sz w:val="20"/>
          <w:szCs w:val="20"/>
          <w:u w:val="single"/>
        </w:rPr>
        <w:t>Student expectation</w:t>
      </w:r>
      <w:r>
        <w:rPr>
          <w:b/>
          <w:sz w:val="20"/>
          <w:szCs w:val="20"/>
          <w:u w:val="single"/>
        </w:rPr>
        <w:t>s</w:t>
      </w:r>
      <w:r w:rsidRPr="00374C72">
        <w:rPr>
          <w:b/>
          <w:sz w:val="20"/>
          <w:szCs w:val="20"/>
          <w:u w:val="single"/>
        </w:rPr>
        <w:t>:</w:t>
      </w:r>
    </w:p>
    <w:p w:rsidR="004034E4" w:rsidRPr="00374C72" w:rsidRDefault="004034E4" w:rsidP="004034E4">
      <w:pPr>
        <w:pStyle w:val="ListParagraph"/>
        <w:numPr>
          <w:ilvl w:val="0"/>
          <w:numId w:val="1"/>
        </w:numPr>
        <w:spacing w:after="160" w:line="259" w:lineRule="auto"/>
        <w:rPr>
          <w:rFonts w:ascii="Times New Roman" w:hAnsi="Times New Roman" w:cs="Times New Roman"/>
          <w:sz w:val="20"/>
          <w:szCs w:val="20"/>
        </w:rPr>
      </w:pPr>
      <w:r w:rsidRPr="00374C72">
        <w:rPr>
          <w:rFonts w:ascii="Times New Roman" w:hAnsi="Times New Roman" w:cs="Times New Roman"/>
          <w:sz w:val="20"/>
          <w:szCs w:val="20"/>
        </w:rPr>
        <w:t xml:space="preserve">Be prepared. Come to class early with </w:t>
      </w:r>
      <w:r>
        <w:rPr>
          <w:rFonts w:ascii="Times New Roman" w:hAnsi="Times New Roman" w:cs="Times New Roman"/>
          <w:sz w:val="20"/>
          <w:szCs w:val="20"/>
        </w:rPr>
        <w:t xml:space="preserve">Avid binder and </w:t>
      </w:r>
      <w:r w:rsidRPr="00374C72">
        <w:rPr>
          <w:rFonts w:ascii="Times New Roman" w:hAnsi="Times New Roman" w:cs="Times New Roman"/>
          <w:sz w:val="20"/>
          <w:szCs w:val="20"/>
        </w:rPr>
        <w:t xml:space="preserve">proper classroom equipment. </w:t>
      </w:r>
    </w:p>
    <w:p w:rsidR="004034E4" w:rsidRPr="00374C72" w:rsidRDefault="004034E4" w:rsidP="004034E4">
      <w:pPr>
        <w:pStyle w:val="ListParagraph"/>
        <w:numPr>
          <w:ilvl w:val="0"/>
          <w:numId w:val="1"/>
        </w:numPr>
        <w:spacing w:after="160" w:line="259" w:lineRule="auto"/>
        <w:rPr>
          <w:rFonts w:ascii="Times New Roman" w:hAnsi="Times New Roman" w:cs="Times New Roman"/>
          <w:sz w:val="20"/>
          <w:szCs w:val="20"/>
        </w:rPr>
      </w:pPr>
      <w:r w:rsidRPr="00374C72">
        <w:rPr>
          <w:rFonts w:ascii="Times New Roman" w:hAnsi="Times New Roman" w:cs="Times New Roman"/>
          <w:sz w:val="20"/>
          <w:szCs w:val="20"/>
        </w:rPr>
        <w:t>Be cooperative. Actively engage on class activities and procedures. Please stay on task and work diligently.</w:t>
      </w:r>
    </w:p>
    <w:p w:rsidR="004034E4" w:rsidRPr="00374C72" w:rsidRDefault="004034E4" w:rsidP="004034E4">
      <w:pPr>
        <w:pStyle w:val="ListParagraph"/>
        <w:numPr>
          <w:ilvl w:val="0"/>
          <w:numId w:val="1"/>
        </w:numPr>
        <w:spacing w:after="160" w:line="259" w:lineRule="auto"/>
        <w:rPr>
          <w:rFonts w:ascii="Times New Roman" w:hAnsi="Times New Roman" w:cs="Times New Roman"/>
          <w:sz w:val="20"/>
          <w:szCs w:val="20"/>
        </w:rPr>
      </w:pPr>
      <w:r w:rsidRPr="00374C72">
        <w:rPr>
          <w:rFonts w:ascii="Times New Roman" w:hAnsi="Times New Roman" w:cs="Times New Roman"/>
          <w:sz w:val="20"/>
          <w:szCs w:val="20"/>
        </w:rPr>
        <w:t xml:space="preserve">Be responsible-Complete all assignments in a timely manner. Students are responsible for </w:t>
      </w:r>
      <w:r>
        <w:rPr>
          <w:rFonts w:ascii="Times New Roman" w:hAnsi="Times New Roman" w:cs="Times New Roman"/>
          <w:sz w:val="20"/>
          <w:szCs w:val="20"/>
        </w:rPr>
        <w:t>all</w:t>
      </w:r>
      <w:r w:rsidRPr="00374C72">
        <w:rPr>
          <w:rFonts w:ascii="Times New Roman" w:hAnsi="Times New Roman" w:cs="Times New Roman"/>
          <w:sz w:val="20"/>
          <w:szCs w:val="20"/>
        </w:rPr>
        <w:t xml:space="preserve"> computers and texts.</w:t>
      </w:r>
    </w:p>
    <w:p w:rsidR="004034E4" w:rsidRPr="00374C72" w:rsidRDefault="004034E4" w:rsidP="004034E4">
      <w:pPr>
        <w:pStyle w:val="ListParagraph"/>
        <w:numPr>
          <w:ilvl w:val="0"/>
          <w:numId w:val="1"/>
        </w:numPr>
        <w:spacing w:after="160" w:line="259" w:lineRule="auto"/>
        <w:rPr>
          <w:rFonts w:ascii="Times New Roman" w:hAnsi="Times New Roman" w:cs="Times New Roman"/>
          <w:sz w:val="20"/>
          <w:szCs w:val="20"/>
        </w:rPr>
      </w:pPr>
      <w:r w:rsidRPr="00374C72">
        <w:rPr>
          <w:rFonts w:ascii="Times New Roman" w:hAnsi="Times New Roman" w:cs="Times New Roman"/>
          <w:sz w:val="20"/>
          <w:szCs w:val="20"/>
        </w:rPr>
        <w:t>Be respectful. Be respectful to yourself, your colleagues, and your teacher. Behavio</w:t>
      </w:r>
      <w:r>
        <w:rPr>
          <w:rFonts w:ascii="Times New Roman" w:hAnsi="Times New Roman" w:cs="Times New Roman"/>
          <w:sz w:val="20"/>
          <w:szCs w:val="20"/>
        </w:rPr>
        <w:t>r that is not respectful may</w:t>
      </w:r>
      <w:r w:rsidRPr="00374C72">
        <w:rPr>
          <w:rFonts w:ascii="Times New Roman" w:hAnsi="Times New Roman" w:cs="Times New Roman"/>
          <w:sz w:val="20"/>
          <w:szCs w:val="20"/>
        </w:rPr>
        <w:t xml:space="preserve"> result in:</w:t>
      </w:r>
    </w:p>
    <w:p w:rsidR="004034E4" w:rsidRPr="00374C72" w:rsidRDefault="004034E4" w:rsidP="004034E4">
      <w:pPr>
        <w:pStyle w:val="ListParagraph"/>
        <w:numPr>
          <w:ilvl w:val="0"/>
          <w:numId w:val="2"/>
        </w:numPr>
        <w:spacing w:after="160" w:line="259" w:lineRule="auto"/>
        <w:rPr>
          <w:rFonts w:ascii="Times New Roman" w:hAnsi="Times New Roman" w:cs="Times New Roman"/>
          <w:sz w:val="20"/>
          <w:szCs w:val="20"/>
        </w:rPr>
      </w:pPr>
      <w:r>
        <w:rPr>
          <w:rFonts w:ascii="Times New Roman" w:hAnsi="Times New Roman" w:cs="Times New Roman"/>
          <w:sz w:val="20"/>
          <w:szCs w:val="20"/>
        </w:rPr>
        <w:t>W</w:t>
      </w:r>
      <w:r w:rsidRPr="00374C72">
        <w:rPr>
          <w:rFonts w:ascii="Times New Roman" w:hAnsi="Times New Roman" w:cs="Times New Roman"/>
          <w:sz w:val="20"/>
          <w:szCs w:val="20"/>
        </w:rPr>
        <w:t>arning</w:t>
      </w:r>
    </w:p>
    <w:p w:rsidR="004034E4" w:rsidRPr="00374C72" w:rsidRDefault="004034E4" w:rsidP="004034E4">
      <w:pPr>
        <w:pStyle w:val="ListParagraph"/>
        <w:numPr>
          <w:ilvl w:val="0"/>
          <w:numId w:val="2"/>
        </w:numPr>
        <w:spacing w:after="160" w:line="259" w:lineRule="auto"/>
        <w:rPr>
          <w:rFonts w:ascii="Times New Roman" w:hAnsi="Times New Roman" w:cs="Times New Roman"/>
          <w:sz w:val="20"/>
          <w:szCs w:val="20"/>
        </w:rPr>
      </w:pPr>
      <w:r>
        <w:rPr>
          <w:rFonts w:ascii="Times New Roman" w:hAnsi="Times New Roman" w:cs="Times New Roman"/>
          <w:sz w:val="20"/>
          <w:szCs w:val="20"/>
        </w:rPr>
        <w:t>S</w:t>
      </w:r>
      <w:r w:rsidRPr="00374C72">
        <w:rPr>
          <w:rFonts w:ascii="Times New Roman" w:hAnsi="Times New Roman" w:cs="Times New Roman"/>
          <w:sz w:val="20"/>
          <w:szCs w:val="20"/>
        </w:rPr>
        <w:t>eat relocation</w:t>
      </w:r>
    </w:p>
    <w:p w:rsidR="004034E4" w:rsidRPr="00374C72" w:rsidRDefault="004034E4" w:rsidP="004034E4">
      <w:pPr>
        <w:pStyle w:val="ListParagraph"/>
        <w:numPr>
          <w:ilvl w:val="0"/>
          <w:numId w:val="2"/>
        </w:numPr>
        <w:spacing w:after="160" w:line="259" w:lineRule="auto"/>
        <w:rPr>
          <w:rFonts w:ascii="Times New Roman" w:hAnsi="Times New Roman" w:cs="Times New Roman"/>
          <w:sz w:val="20"/>
          <w:szCs w:val="20"/>
        </w:rPr>
      </w:pPr>
      <w:r w:rsidRPr="00374C72">
        <w:rPr>
          <w:rFonts w:ascii="Times New Roman" w:hAnsi="Times New Roman" w:cs="Times New Roman"/>
          <w:sz w:val="20"/>
          <w:szCs w:val="20"/>
        </w:rPr>
        <w:t>Phone call to guardian</w:t>
      </w:r>
      <w:r>
        <w:rPr>
          <w:rFonts w:ascii="Times New Roman" w:hAnsi="Times New Roman" w:cs="Times New Roman"/>
          <w:sz w:val="20"/>
          <w:szCs w:val="20"/>
        </w:rPr>
        <w:t>/</w:t>
      </w:r>
      <w:r w:rsidRPr="00374C72">
        <w:rPr>
          <w:rFonts w:ascii="Times New Roman" w:hAnsi="Times New Roman" w:cs="Times New Roman"/>
          <w:sz w:val="20"/>
          <w:szCs w:val="20"/>
        </w:rPr>
        <w:t>Administrative referral</w:t>
      </w:r>
    </w:p>
    <w:p w:rsidR="004034E4" w:rsidRPr="00374C72" w:rsidRDefault="004034E4" w:rsidP="004034E4">
      <w:pPr>
        <w:rPr>
          <w:b/>
          <w:sz w:val="20"/>
          <w:szCs w:val="20"/>
          <w:u w:val="single"/>
        </w:rPr>
      </w:pPr>
      <w:r w:rsidRPr="00374C72">
        <w:rPr>
          <w:b/>
          <w:sz w:val="20"/>
          <w:szCs w:val="20"/>
          <w:u w:val="single"/>
        </w:rPr>
        <w:t>Classroom expectations:</w:t>
      </w:r>
    </w:p>
    <w:p w:rsidR="004034E4" w:rsidRPr="00374C72" w:rsidRDefault="004034E4" w:rsidP="004034E4">
      <w:pPr>
        <w:pStyle w:val="ListParagraph"/>
        <w:numPr>
          <w:ilvl w:val="0"/>
          <w:numId w:val="3"/>
        </w:numPr>
        <w:rPr>
          <w:rFonts w:ascii="Times New Roman" w:hAnsi="Times New Roman" w:cs="Times New Roman"/>
          <w:sz w:val="20"/>
          <w:szCs w:val="20"/>
        </w:rPr>
      </w:pPr>
      <w:r w:rsidRPr="00374C72">
        <w:rPr>
          <w:rFonts w:ascii="Times New Roman" w:hAnsi="Times New Roman" w:cs="Times New Roman"/>
          <w:sz w:val="20"/>
          <w:szCs w:val="20"/>
        </w:rPr>
        <w:t xml:space="preserve">Any time that a student must leave the class, they must get a </w:t>
      </w:r>
      <w:r>
        <w:rPr>
          <w:rFonts w:ascii="Times New Roman" w:hAnsi="Times New Roman" w:cs="Times New Roman"/>
          <w:sz w:val="20"/>
          <w:szCs w:val="20"/>
        </w:rPr>
        <w:t xml:space="preserve">blue </w:t>
      </w:r>
      <w:r w:rsidRPr="00374C72">
        <w:rPr>
          <w:rFonts w:ascii="Times New Roman" w:hAnsi="Times New Roman" w:cs="Times New Roman"/>
          <w:sz w:val="20"/>
          <w:szCs w:val="20"/>
        </w:rPr>
        <w:t>pass from the teacher.</w:t>
      </w:r>
    </w:p>
    <w:p w:rsidR="004034E4" w:rsidRDefault="004034E4" w:rsidP="004034E4">
      <w:pPr>
        <w:pStyle w:val="ListParagraph"/>
        <w:numPr>
          <w:ilvl w:val="0"/>
          <w:numId w:val="3"/>
        </w:numPr>
        <w:rPr>
          <w:rFonts w:ascii="Times New Roman" w:hAnsi="Times New Roman" w:cs="Times New Roman"/>
          <w:sz w:val="20"/>
          <w:szCs w:val="20"/>
        </w:rPr>
      </w:pPr>
      <w:r w:rsidRPr="00374C72">
        <w:rPr>
          <w:rFonts w:ascii="Times New Roman" w:hAnsi="Times New Roman" w:cs="Times New Roman"/>
          <w:sz w:val="20"/>
          <w:szCs w:val="20"/>
        </w:rPr>
        <w:t xml:space="preserve">Restroom </w:t>
      </w:r>
      <w:r>
        <w:rPr>
          <w:rFonts w:ascii="Times New Roman" w:hAnsi="Times New Roman" w:cs="Times New Roman"/>
          <w:sz w:val="20"/>
          <w:szCs w:val="20"/>
        </w:rPr>
        <w:t>use is</w:t>
      </w:r>
      <w:r w:rsidRPr="00374C72">
        <w:rPr>
          <w:rFonts w:ascii="Times New Roman" w:hAnsi="Times New Roman" w:cs="Times New Roman"/>
          <w:sz w:val="20"/>
          <w:szCs w:val="20"/>
        </w:rPr>
        <w:t xml:space="preserve"> </w:t>
      </w:r>
      <w:r>
        <w:rPr>
          <w:rFonts w:ascii="Times New Roman" w:hAnsi="Times New Roman" w:cs="Times New Roman"/>
          <w:sz w:val="20"/>
          <w:szCs w:val="20"/>
        </w:rPr>
        <w:t xml:space="preserve">after </w:t>
      </w:r>
      <w:r w:rsidRPr="00374C72">
        <w:rPr>
          <w:rFonts w:ascii="Times New Roman" w:hAnsi="Times New Roman" w:cs="Times New Roman"/>
          <w:sz w:val="20"/>
          <w:szCs w:val="20"/>
        </w:rPr>
        <w:t>the 1</w:t>
      </w:r>
      <w:r w:rsidRPr="00374C72">
        <w:rPr>
          <w:rFonts w:ascii="Times New Roman" w:hAnsi="Times New Roman" w:cs="Times New Roman"/>
          <w:sz w:val="20"/>
          <w:szCs w:val="20"/>
          <w:vertAlign w:val="superscript"/>
        </w:rPr>
        <w:t>st</w:t>
      </w:r>
      <w:r w:rsidRPr="00374C72">
        <w:rPr>
          <w:rFonts w:ascii="Times New Roman" w:hAnsi="Times New Roman" w:cs="Times New Roman"/>
          <w:sz w:val="20"/>
          <w:szCs w:val="20"/>
        </w:rPr>
        <w:t xml:space="preserve"> 10 minutes and before the last 10 min</w:t>
      </w:r>
      <w:r>
        <w:rPr>
          <w:rFonts w:ascii="Times New Roman" w:hAnsi="Times New Roman" w:cs="Times New Roman"/>
          <w:sz w:val="20"/>
          <w:szCs w:val="20"/>
        </w:rPr>
        <w:t>.</w:t>
      </w:r>
      <w:r w:rsidRPr="00374C72">
        <w:rPr>
          <w:rFonts w:ascii="Times New Roman" w:hAnsi="Times New Roman" w:cs="Times New Roman"/>
          <w:sz w:val="20"/>
          <w:szCs w:val="20"/>
        </w:rPr>
        <w:t xml:space="preserve"> of class</w:t>
      </w:r>
      <w:r>
        <w:rPr>
          <w:rFonts w:ascii="Times New Roman" w:hAnsi="Times New Roman" w:cs="Times New Roman"/>
          <w:sz w:val="20"/>
          <w:szCs w:val="20"/>
        </w:rPr>
        <w:t xml:space="preserve"> with permission</w:t>
      </w:r>
      <w:r w:rsidRPr="00374C72">
        <w:rPr>
          <w:rFonts w:ascii="Times New Roman" w:hAnsi="Times New Roman" w:cs="Times New Roman"/>
          <w:sz w:val="20"/>
          <w:szCs w:val="20"/>
        </w:rPr>
        <w:t>.</w:t>
      </w:r>
      <w:r>
        <w:rPr>
          <w:rFonts w:ascii="Times New Roman" w:hAnsi="Times New Roman" w:cs="Times New Roman"/>
          <w:sz w:val="20"/>
          <w:szCs w:val="20"/>
        </w:rPr>
        <w:t xml:space="preserve"> DO NOT ASK WHILE TEACHER IS TALKING/INSTRUCTING!!! Please return promptly. If there is an emergency that requires extra time, contact me before leaving. Use restroom ruler by door.</w:t>
      </w:r>
    </w:p>
    <w:p w:rsidR="004034E4" w:rsidRPr="00374C72" w:rsidRDefault="004034E4" w:rsidP="004034E4">
      <w:pPr>
        <w:pStyle w:val="ListParagraph"/>
        <w:numPr>
          <w:ilvl w:val="0"/>
          <w:numId w:val="3"/>
        </w:numPr>
        <w:rPr>
          <w:rFonts w:ascii="Times New Roman" w:hAnsi="Times New Roman" w:cs="Times New Roman"/>
          <w:sz w:val="20"/>
          <w:szCs w:val="20"/>
        </w:rPr>
      </w:pPr>
      <w:r w:rsidRPr="00374C72">
        <w:rPr>
          <w:rFonts w:ascii="Times New Roman" w:hAnsi="Times New Roman" w:cs="Times New Roman"/>
          <w:sz w:val="20"/>
          <w:szCs w:val="20"/>
        </w:rPr>
        <w:t xml:space="preserve">No food, gum, candy, or fluid other than clear water is allowed. </w:t>
      </w:r>
    </w:p>
    <w:p w:rsidR="004034E4" w:rsidRPr="00374C72" w:rsidRDefault="004034E4" w:rsidP="004034E4">
      <w:pPr>
        <w:pStyle w:val="ListParagraph"/>
        <w:numPr>
          <w:ilvl w:val="0"/>
          <w:numId w:val="3"/>
        </w:numPr>
        <w:rPr>
          <w:rFonts w:ascii="Times New Roman" w:hAnsi="Times New Roman" w:cs="Times New Roman"/>
          <w:sz w:val="20"/>
          <w:szCs w:val="20"/>
        </w:rPr>
      </w:pPr>
      <w:r w:rsidRPr="007F5869">
        <w:rPr>
          <w:rFonts w:ascii="Times New Roman" w:hAnsi="Times New Roman" w:cs="Times New Roman"/>
          <w:b/>
          <w:sz w:val="20"/>
          <w:szCs w:val="20"/>
        </w:rPr>
        <w:t>Do not interrupt direct instruction when teacher is speaking</w:t>
      </w:r>
      <w:r>
        <w:rPr>
          <w:rFonts w:ascii="Times New Roman" w:hAnsi="Times New Roman" w:cs="Times New Roman"/>
          <w:b/>
          <w:sz w:val="20"/>
          <w:szCs w:val="20"/>
        </w:rPr>
        <w:t>!</w:t>
      </w:r>
      <w:r w:rsidRPr="00374C72">
        <w:rPr>
          <w:rFonts w:ascii="Times New Roman" w:hAnsi="Times New Roman" w:cs="Times New Roman"/>
          <w:sz w:val="20"/>
          <w:szCs w:val="20"/>
        </w:rPr>
        <w:t xml:space="preserve"> i.e. to go the restroom</w:t>
      </w:r>
    </w:p>
    <w:p w:rsidR="004034E4" w:rsidRPr="00374C72" w:rsidRDefault="004034E4" w:rsidP="004034E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All a</w:t>
      </w:r>
      <w:r w:rsidRPr="00374C72">
        <w:rPr>
          <w:rFonts w:ascii="Times New Roman" w:hAnsi="Times New Roman" w:cs="Times New Roman"/>
          <w:sz w:val="20"/>
          <w:szCs w:val="20"/>
        </w:rPr>
        <w:t>ssignment heading</w:t>
      </w:r>
      <w:r>
        <w:rPr>
          <w:rFonts w:ascii="Times New Roman" w:hAnsi="Times New Roman" w:cs="Times New Roman"/>
          <w:sz w:val="20"/>
          <w:szCs w:val="20"/>
        </w:rPr>
        <w:t>s</w:t>
      </w:r>
      <w:r w:rsidRPr="00374C72">
        <w:rPr>
          <w:rFonts w:ascii="Times New Roman" w:hAnsi="Times New Roman" w:cs="Times New Roman"/>
          <w:sz w:val="20"/>
          <w:szCs w:val="20"/>
        </w:rPr>
        <w:t xml:space="preserve">: </w:t>
      </w:r>
      <w:r w:rsidRPr="007F5869">
        <w:rPr>
          <w:rFonts w:ascii="Times New Roman" w:hAnsi="Times New Roman" w:cs="Times New Roman"/>
          <w:i/>
          <w:sz w:val="20"/>
          <w:szCs w:val="20"/>
        </w:rPr>
        <w:t xml:space="preserve">Top </w:t>
      </w:r>
      <w:proofErr w:type="gramStart"/>
      <w:r w:rsidRPr="007F5869">
        <w:rPr>
          <w:rFonts w:ascii="Times New Roman" w:hAnsi="Times New Roman" w:cs="Times New Roman"/>
          <w:i/>
          <w:sz w:val="20"/>
          <w:szCs w:val="20"/>
        </w:rPr>
        <w:t>left</w:t>
      </w:r>
      <w:proofErr w:type="gramEnd"/>
      <w:r w:rsidRPr="00374C72">
        <w:rPr>
          <w:rFonts w:ascii="Times New Roman" w:hAnsi="Times New Roman" w:cs="Times New Roman"/>
          <w:sz w:val="20"/>
          <w:szCs w:val="20"/>
        </w:rPr>
        <w:t>-Name, Date, Class Period, Assignment Title.</w:t>
      </w:r>
    </w:p>
    <w:p w:rsidR="004034E4" w:rsidRDefault="004034E4" w:rsidP="004034E4">
      <w:pPr>
        <w:pStyle w:val="ListParagraph"/>
        <w:numPr>
          <w:ilvl w:val="0"/>
          <w:numId w:val="3"/>
        </w:numPr>
        <w:rPr>
          <w:rFonts w:ascii="Times New Roman" w:hAnsi="Times New Roman" w:cs="Times New Roman"/>
          <w:sz w:val="20"/>
          <w:szCs w:val="20"/>
        </w:rPr>
      </w:pPr>
      <w:r w:rsidRPr="00B54AE6">
        <w:rPr>
          <w:rFonts w:ascii="Times New Roman" w:hAnsi="Times New Roman" w:cs="Times New Roman"/>
          <w:sz w:val="20"/>
          <w:szCs w:val="20"/>
        </w:rPr>
        <w:t xml:space="preserve">The school wide dress code and tardy policy </w:t>
      </w:r>
      <w:proofErr w:type="gramStart"/>
      <w:r w:rsidRPr="00B54AE6">
        <w:rPr>
          <w:rFonts w:ascii="Times New Roman" w:hAnsi="Times New Roman" w:cs="Times New Roman"/>
          <w:sz w:val="20"/>
          <w:szCs w:val="20"/>
        </w:rPr>
        <w:t>must be followed at all times</w:t>
      </w:r>
      <w:proofErr w:type="gramEnd"/>
      <w:r w:rsidRPr="00B54AE6">
        <w:rPr>
          <w:rFonts w:ascii="Times New Roman" w:hAnsi="Times New Roman" w:cs="Times New Roman"/>
          <w:sz w:val="20"/>
          <w:szCs w:val="20"/>
        </w:rPr>
        <w:t xml:space="preserve">. </w:t>
      </w:r>
      <w:r>
        <w:rPr>
          <w:rFonts w:ascii="Times New Roman" w:hAnsi="Times New Roman" w:cs="Times New Roman"/>
          <w:sz w:val="20"/>
          <w:szCs w:val="20"/>
        </w:rPr>
        <w:t>This means no hats, sagging pants, or drug/alcohol related clothes. If late, f</w:t>
      </w:r>
      <w:r w:rsidRPr="00B54AE6">
        <w:rPr>
          <w:rFonts w:ascii="Times New Roman" w:hAnsi="Times New Roman" w:cs="Times New Roman"/>
          <w:sz w:val="20"/>
          <w:szCs w:val="20"/>
        </w:rPr>
        <w:t>or periods 3-8, students will receive a 1-hour detention and not admitted to class without a tardy slip. Students late 45 minutes for 1</w:t>
      </w:r>
      <w:r w:rsidRPr="00B54AE6">
        <w:rPr>
          <w:rFonts w:ascii="Times New Roman" w:hAnsi="Times New Roman" w:cs="Times New Roman"/>
          <w:sz w:val="20"/>
          <w:szCs w:val="20"/>
          <w:vertAlign w:val="superscript"/>
        </w:rPr>
        <w:t>st</w:t>
      </w:r>
      <w:r w:rsidRPr="00B54AE6">
        <w:rPr>
          <w:rFonts w:ascii="Times New Roman" w:hAnsi="Times New Roman" w:cs="Times New Roman"/>
          <w:sz w:val="20"/>
          <w:szCs w:val="20"/>
        </w:rPr>
        <w:t xml:space="preserve"> period will receive “absent.” </w:t>
      </w:r>
    </w:p>
    <w:p w:rsidR="004034E4" w:rsidRPr="00EC04B0" w:rsidRDefault="004034E4" w:rsidP="004034E4">
      <w:pPr>
        <w:pStyle w:val="ListParagraph"/>
        <w:numPr>
          <w:ilvl w:val="0"/>
          <w:numId w:val="3"/>
        </w:numPr>
        <w:rPr>
          <w:rFonts w:ascii="Times New Roman" w:hAnsi="Times New Roman" w:cs="Times New Roman"/>
          <w:sz w:val="20"/>
          <w:szCs w:val="20"/>
        </w:rPr>
      </w:pPr>
      <w:r w:rsidRPr="00EC04B0">
        <w:rPr>
          <w:rFonts w:ascii="Times New Roman" w:hAnsi="Times New Roman" w:cs="Times New Roman"/>
          <w:sz w:val="20"/>
          <w:szCs w:val="20"/>
        </w:rPr>
        <w:t>There will be no use of cell phones in class unless teacher allows</w:t>
      </w:r>
      <w:r>
        <w:rPr>
          <w:rFonts w:ascii="Times New Roman" w:hAnsi="Times New Roman" w:cs="Times New Roman"/>
          <w:sz w:val="20"/>
          <w:szCs w:val="20"/>
        </w:rPr>
        <w:t xml:space="preserve"> for assignments</w:t>
      </w:r>
      <w:r>
        <w:rPr>
          <w:b/>
          <w:sz w:val="20"/>
          <w:szCs w:val="20"/>
        </w:rPr>
        <w:t xml:space="preserve">. </w:t>
      </w:r>
    </w:p>
    <w:p w:rsidR="004034E4" w:rsidRPr="007F5869" w:rsidRDefault="004034E4" w:rsidP="004034E4">
      <w:pPr>
        <w:pStyle w:val="ListParagraph"/>
        <w:rPr>
          <w:rFonts w:ascii="Times New Roman" w:hAnsi="Times New Roman" w:cs="Times New Roman"/>
          <w:sz w:val="20"/>
          <w:szCs w:val="20"/>
        </w:rPr>
      </w:pPr>
      <w:r>
        <w:rPr>
          <w:sz w:val="20"/>
          <w:szCs w:val="20"/>
        </w:rPr>
        <w:t>*</w:t>
      </w:r>
      <w:r w:rsidRPr="007F5869">
        <w:rPr>
          <w:rFonts w:ascii="Times New Roman" w:hAnsi="Times New Roman" w:cs="Times New Roman"/>
          <w:sz w:val="20"/>
          <w:szCs w:val="20"/>
        </w:rPr>
        <w:t>I do contact parents for improper behavior via e-mail or telephone. I also consult coaches.</w:t>
      </w:r>
    </w:p>
    <w:p w:rsidR="004034E4" w:rsidRPr="00FE7986" w:rsidRDefault="004034E4" w:rsidP="004034E4">
      <w:pPr>
        <w:rPr>
          <w:sz w:val="20"/>
          <w:szCs w:val="20"/>
        </w:rPr>
      </w:pPr>
      <w:r w:rsidRPr="00FE7986">
        <w:rPr>
          <w:b/>
          <w:sz w:val="20"/>
          <w:szCs w:val="20"/>
          <w:u w:val="single"/>
        </w:rPr>
        <w:t>Student section:</w:t>
      </w:r>
      <w:r w:rsidRPr="00FE7986">
        <w:rPr>
          <w:sz w:val="20"/>
          <w:szCs w:val="20"/>
        </w:rPr>
        <w:t xml:space="preserve"> </w:t>
      </w:r>
    </w:p>
    <w:p w:rsidR="004034E4" w:rsidRPr="0043461B" w:rsidRDefault="004034E4" w:rsidP="004034E4">
      <w:pPr>
        <w:rPr>
          <w:i/>
          <w:sz w:val="22"/>
          <w:szCs w:val="22"/>
        </w:rPr>
      </w:pPr>
      <w:r>
        <w:rPr>
          <w:i/>
          <w:sz w:val="22"/>
          <w:szCs w:val="22"/>
        </w:rPr>
        <w:t>***</w:t>
      </w:r>
      <w:r w:rsidRPr="0043461B">
        <w:rPr>
          <w:i/>
          <w:sz w:val="22"/>
          <w:szCs w:val="22"/>
        </w:rPr>
        <w:t>I have read the class syllabus and agree to put forth my best effort in following class and school rules:</w:t>
      </w:r>
      <w:r w:rsidRPr="0043461B">
        <w:rPr>
          <w:i/>
          <w:sz w:val="22"/>
          <w:szCs w:val="22"/>
        </w:rPr>
        <w:tab/>
      </w:r>
      <w:r w:rsidRPr="0043461B">
        <w:rPr>
          <w:i/>
          <w:sz w:val="22"/>
          <w:szCs w:val="22"/>
        </w:rPr>
        <w:tab/>
      </w:r>
    </w:p>
    <w:p w:rsidR="004034E4" w:rsidRPr="002C0D0E" w:rsidRDefault="004034E4" w:rsidP="004034E4">
      <w:pPr>
        <w:rPr>
          <w:sz w:val="22"/>
          <w:szCs w:val="22"/>
        </w:rPr>
      </w:pPr>
      <w:proofErr w:type="gramStart"/>
      <w:r w:rsidRPr="002C0D0E">
        <w:rPr>
          <w:sz w:val="22"/>
          <w:szCs w:val="22"/>
        </w:rPr>
        <w:t>Date:_</w:t>
      </w:r>
      <w:proofErr w:type="gramEnd"/>
      <w:r w:rsidRPr="002C0D0E">
        <w:rPr>
          <w:sz w:val="22"/>
          <w:szCs w:val="22"/>
        </w:rPr>
        <w:t>________________</w:t>
      </w:r>
    </w:p>
    <w:p w:rsidR="004034E4" w:rsidRPr="002C0D0E" w:rsidRDefault="004034E4" w:rsidP="004034E4">
      <w:pPr>
        <w:rPr>
          <w:sz w:val="22"/>
          <w:szCs w:val="22"/>
        </w:rPr>
      </w:pPr>
      <w:r w:rsidRPr="002C0D0E">
        <w:rPr>
          <w:sz w:val="22"/>
          <w:szCs w:val="22"/>
        </w:rPr>
        <w:t>Student name_______________________________________________</w:t>
      </w:r>
    </w:p>
    <w:p w:rsidR="004034E4" w:rsidRPr="002C0D0E" w:rsidRDefault="004034E4" w:rsidP="004034E4">
      <w:pPr>
        <w:rPr>
          <w:sz w:val="22"/>
          <w:szCs w:val="22"/>
        </w:rPr>
      </w:pPr>
      <w:r w:rsidRPr="002C0D0E">
        <w:rPr>
          <w:sz w:val="22"/>
          <w:szCs w:val="22"/>
        </w:rPr>
        <w:t>Student e-mail____________________________________________</w:t>
      </w:r>
    </w:p>
    <w:p w:rsidR="004034E4" w:rsidRPr="002C0D0E" w:rsidRDefault="004034E4" w:rsidP="004034E4">
      <w:pPr>
        <w:rPr>
          <w:sz w:val="22"/>
          <w:szCs w:val="22"/>
        </w:rPr>
      </w:pPr>
      <w:r w:rsidRPr="002C0D0E">
        <w:rPr>
          <w:sz w:val="22"/>
          <w:szCs w:val="22"/>
        </w:rPr>
        <w:t>Student signature_____________________________________________</w:t>
      </w:r>
    </w:p>
    <w:p w:rsidR="004034E4" w:rsidRPr="002C0D0E" w:rsidRDefault="004034E4" w:rsidP="004034E4">
      <w:pPr>
        <w:rPr>
          <w:sz w:val="22"/>
          <w:szCs w:val="22"/>
        </w:rPr>
      </w:pPr>
    </w:p>
    <w:p w:rsidR="004034E4" w:rsidRPr="002C0D0E" w:rsidRDefault="004034E4" w:rsidP="004034E4">
      <w:pPr>
        <w:rPr>
          <w:sz w:val="22"/>
          <w:szCs w:val="22"/>
          <w:u w:val="single"/>
        </w:rPr>
      </w:pPr>
      <w:r w:rsidRPr="002C0D0E">
        <w:rPr>
          <w:b/>
          <w:sz w:val="22"/>
          <w:szCs w:val="22"/>
          <w:u w:val="single"/>
        </w:rPr>
        <w:t>Parent/guardian section:</w:t>
      </w:r>
      <w:r w:rsidRPr="002C0D0E">
        <w:rPr>
          <w:sz w:val="22"/>
          <w:szCs w:val="22"/>
          <w:u w:val="single"/>
        </w:rPr>
        <w:t xml:space="preserve"> </w:t>
      </w:r>
    </w:p>
    <w:p w:rsidR="004034E4" w:rsidRPr="0043461B" w:rsidRDefault="004034E4" w:rsidP="004034E4">
      <w:pPr>
        <w:rPr>
          <w:i/>
          <w:sz w:val="22"/>
          <w:szCs w:val="22"/>
        </w:rPr>
      </w:pPr>
      <w:r>
        <w:rPr>
          <w:i/>
          <w:sz w:val="22"/>
          <w:szCs w:val="22"/>
        </w:rPr>
        <w:t>***</w:t>
      </w:r>
      <w:r w:rsidRPr="0043461B">
        <w:rPr>
          <w:i/>
          <w:sz w:val="22"/>
          <w:szCs w:val="22"/>
        </w:rPr>
        <w:t>I have read the class syllabus and understand my child’s accountability:</w:t>
      </w:r>
    </w:p>
    <w:p w:rsidR="004034E4" w:rsidRPr="002C0D0E" w:rsidRDefault="004034E4" w:rsidP="004034E4">
      <w:pPr>
        <w:rPr>
          <w:sz w:val="22"/>
          <w:szCs w:val="22"/>
        </w:rPr>
      </w:pPr>
      <w:proofErr w:type="gramStart"/>
      <w:r w:rsidRPr="002C0D0E">
        <w:rPr>
          <w:sz w:val="22"/>
          <w:szCs w:val="22"/>
        </w:rPr>
        <w:t>Date:_</w:t>
      </w:r>
      <w:proofErr w:type="gramEnd"/>
      <w:r w:rsidRPr="002C0D0E">
        <w:rPr>
          <w:sz w:val="22"/>
          <w:szCs w:val="22"/>
        </w:rPr>
        <w:t>_________________</w:t>
      </w:r>
    </w:p>
    <w:p w:rsidR="004034E4" w:rsidRPr="002C0D0E" w:rsidRDefault="004034E4" w:rsidP="004034E4">
      <w:pPr>
        <w:rPr>
          <w:sz w:val="22"/>
          <w:szCs w:val="22"/>
        </w:rPr>
      </w:pPr>
      <w:r w:rsidRPr="002C0D0E">
        <w:rPr>
          <w:sz w:val="22"/>
          <w:szCs w:val="22"/>
        </w:rPr>
        <w:t>Parent/guardian name_____________________________________________________</w:t>
      </w:r>
    </w:p>
    <w:p w:rsidR="004034E4" w:rsidRPr="002C0D0E" w:rsidRDefault="004034E4" w:rsidP="004034E4">
      <w:pPr>
        <w:rPr>
          <w:sz w:val="22"/>
          <w:szCs w:val="22"/>
        </w:rPr>
      </w:pPr>
      <w:r w:rsidRPr="002C0D0E">
        <w:rPr>
          <w:sz w:val="22"/>
          <w:szCs w:val="22"/>
        </w:rPr>
        <w:t>Parent/guardian e-mail and phone number _____________________________________</w:t>
      </w:r>
    </w:p>
    <w:p w:rsidR="004034E4" w:rsidRPr="002C0D0E" w:rsidRDefault="004034E4" w:rsidP="004034E4">
      <w:pPr>
        <w:rPr>
          <w:sz w:val="22"/>
          <w:szCs w:val="22"/>
        </w:rPr>
      </w:pPr>
      <w:r w:rsidRPr="002C0D0E">
        <w:rPr>
          <w:sz w:val="22"/>
          <w:szCs w:val="22"/>
        </w:rPr>
        <w:t>Parent/guardian signature____________________________________________________</w:t>
      </w:r>
    </w:p>
    <w:p w:rsidR="004034E4" w:rsidRDefault="004034E4"/>
    <w:sectPr w:rsidR="004034E4" w:rsidSect="0043461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072" w:rsidRDefault="00FF6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73E" w:rsidRDefault="00FF6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072" w:rsidRDefault="00FF6E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072" w:rsidRDefault="00FF6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28" w:rsidRDefault="00FF6E4F">
    <w:pPr>
      <w:pStyle w:val="Header"/>
    </w:pPr>
    <w:r>
      <w:rPr>
        <w:noProof/>
      </w:rPr>
      <mc:AlternateContent>
        <mc:Choice Requires="wps">
          <w:drawing>
            <wp:anchor distT="0" distB="0" distL="114300" distR="114300" simplePos="0" relativeHeight="251661312" behindDoc="0" locked="0" layoutInCell="0" allowOverlap="1" wp14:anchorId="739E7720" wp14:editId="214CFA8B">
              <wp:simplePos x="0" y="0"/>
              <wp:positionH relativeFrom="column">
                <wp:posOffset>1812925</wp:posOffset>
              </wp:positionH>
              <wp:positionV relativeFrom="paragraph">
                <wp:posOffset>914400</wp:posOffset>
              </wp:positionV>
              <wp:extent cx="2895600" cy="457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F28" w:rsidRPr="00F65CA6" w:rsidRDefault="00FF6E4F" w:rsidP="00F65C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E7720" id="_x0000_t202" coordsize="21600,21600" o:spt="202" path="m,l,21600r21600,l21600,xe">
              <v:stroke joinstyle="miter"/>
              <v:path gradientshapeok="t" o:connecttype="rect"/>
            </v:shapetype>
            <v:shape id="Text Box 6" o:spid="_x0000_s1026" type="#_x0000_t202" style="position:absolute;margin-left:142.75pt;margin-top:1in;width:22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02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" o:allowincell="f" filled="f" stroked="f">
              <v:textbox>
                <w:txbxContent>
                  <w:p w:rsidR="009A6F28" w:rsidRPr="00F65CA6" w:rsidRDefault="00FF6E4F" w:rsidP="00F65CA6"/>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213459F9" wp14:editId="706C7720">
              <wp:simplePos x="0" y="0"/>
              <wp:positionH relativeFrom="column">
                <wp:posOffset>4237990</wp:posOffset>
              </wp:positionH>
              <wp:positionV relativeFrom="paragraph">
                <wp:posOffset>571500</wp:posOffset>
              </wp:positionV>
              <wp:extent cx="1828800" cy="990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F28" w:rsidRDefault="00FF6E4F">
                          <w:pPr>
                            <w:jc w:val="right"/>
                            <w:rPr>
                              <w:rFonts w:ascii="Arial" w:hAnsi="Arial"/>
                              <w:sz w:val="17"/>
                            </w:rPr>
                          </w:pPr>
                          <w:r>
                            <w:rPr>
                              <w:rFonts w:ascii="Arial" w:hAnsi="Arial"/>
                              <w:sz w:val="17"/>
                            </w:rPr>
                            <w:t>Assistant Principals</w:t>
                          </w:r>
                        </w:p>
                        <w:p w:rsidR="009A6F28" w:rsidRDefault="00FF6E4F">
                          <w:pPr>
                            <w:jc w:val="right"/>
                            <w:rPr>
                              <w:rFonts w:ascii="Arial" w:hAnsi="Arial"/>
                              <w:sz w:val="17"/>
                            </w:rPr>
                          </w:pPr>
                          <w:r>
                            <w:rPr>
                              <w:rFonts w:ascii="Arial" w:hAnsi="Arial"/>
                              <w:sz w:val="17"/>
                            </w:rPr>
                            <w:t>Stephan</w:t>
                          </w:r>
                          <w:r>
                            <w:rPr>
                              <w:rFonts w:ascii="Arial" w:hAnsi="Arial"/>
                              <w:sz w:val="17"/>
                            </w:rPr>
                            <w:t xml:space="preserve"> </w:t>
                          </w:r>
                          <w:r>
                            <w:rPr>
                              <w:rFonts w:ascii="Arial" w:hAnsi="Arial"/>
                              <w:sz w:val="17"/>
                            </w:rPr>
                            <w:t>Lane</w:t>
                          </w:r>
                        </w:p>
                        <w:p w:rsidR="009A6F28" w:rsidRDefault="00FF6E4F">
                          <w:pPr>
                            <w:jc w:val="right"/>
                            <w:rPr>
                              <w:rFonts w:ascii="Arial" w:hAnsi="Arial"/>
                              <w:sz w:val="17"/>
                            </w:rPr>
                          </w:pPr>
                          <w:r>
                            <w:rPr>
                              <w:rFonts w:ascii="Arial" w:hAnsi="Arial"/>
                              <w:sz w:val="17"/>
                            </w:rPr>
                            <w:t xml:space="preserve">Derrick </w:t>
                          </w:r>
                          <w:proofErr w:type="spellStart"/>
                          <w:r>
                            <w:rPr>
                              <w:rFonts w:ascii="Arial" w:hAnsi="Arial"/>
                              <w:sz w:val="17"/>
                            </w:rPr>
                            <w:t>Craun</w:t>
                          </w:r>
                          <w:proofErr w:type="spellEnd"/>
                        </w:p>
                        <w:p w:rsidR="009A6F28" w:rsidRDefault="00FF6E4F">
                          <w:pPr>
                            <w:jc w:val="right"/>
                            <w:rPr>
                              <w:rFonts w:ascii="Arial" w:hAnsi="Arial"/>
                              <w:sz w:val="17"/>
                            </w:rPr>
                          </w:pPr>
                          <w:r>
                            <w:rPr>
                              <w:rFonts w:ascii="Arial" w:hAnsi="Arial"/>
                              <w:sz w:val="17"/>
                            </w:rPr>
                            <w:t>Deborah Fabrizio</w:t>
                          </w:r>
                        </w:p>
                        <w:p w:rsidR="009A6F28" w:rsidRDefault="00FF6E4F" w:rsidP="00780A75">
                          <w:pPr>
                            <w:jc w:val="right"/>
                            <w:rPr>
                              <w:rFonts w:ascii="Arial" w:hAnsi="Arial"/>
                              <w:sz w:val="17"/>
                            </w:rPr>
                          </w:pPr>
                          <w:r>
                            <w:rPr>
                              <w:rFonts w:ascii="Arial" w:hAnsi="Arial"/>
                              <w:sz w:val="17"/>
                            </w:rPr>
                            <w:t xml:space="preserve">Kathy </w:t>
                          </w:r>
                          <w:r>
                            <w:rPr>
                              <w:rFonts w:ascii="Arial" w:hAnsi="Arial"/>
                              <w:sz w:val="17"/>
                            </w:rPr>
                            <w:t>Van Dora</w:t>
                          </w:r>
                          <w:r w:rsidRPr="00780A75">
                            <w:rPr>
                              <w:rFonts w:ascii="Arial" w:hAnsi="Arial"/>
                              <w:sz w:val="17"/>
                            </w:rPr>
                            <w:t xml:space="preserve"> </w:t>
                          </w:r>
                        </w:p>
                        <w:p w:rsidR="009A6F28" w:rsidRDefault="00FF6E4F" w:rsidP="00780A75">
                          <w:pPr>
                            <w:jc w:val="right"/>
                            <w:rPr>
                              <w:rFonts w:ascii="Arial" w:hAnsi="Arial"/>
                              <w:sz w:val="17"/>
                            </w:rPr>
                          </w:pPr>
                          <w:r>
                            <w:rPr>
                              <w:rFonts w:ascii="Arial" w:hAnsi="Arial"/>
                              <w:sz w:val="17"/>
                            </w:rPr>
                            <w:t xml:space="preserve"> </w:t>
                          </w:r>
                        </w:p>
                        <w:p w:rsidR="009A6F28" w:rsidRDefault="00FF6E4F" w:rsidP="007F4D21">
                          <w:pPr>
                            <w:jc w:val="center"/>
                            <w:rPr>
                              <w:rFonts w:ascii="Arial" w:hAnsi="Arial"/>
                              <w:sz w:val="17"/>
                            </w:rPr>
                          </w:pPr>
                        </w:p>
                        <w:p w:rsidR="009A6F28" w:rsidRDefault="00FF6E4F">
                          <w:pPr>
                            <w:jc w:val="right"/>
                            <w:rPr>
                              <w:rFonts w:ascii="Arial" w:hAnsi="Arial"/>
                              <w:sz w:val="17"/>
                            </w:rPr>
                          </w:pPr>
                        </w:p>
                        <w:p w:rsidR="009A6F28" w:rsidRDefault="00FF6E4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59F9" id="Text Box 5" o:spid="_x0000_s1027" type="#_x0000_t202" style="position:absolute;margin-left:333.7pt;margin-top:45pt;width:2in;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EBggIAABY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" o:allowincell="f" stroked="f">
              <v:textbox>
                <w:txbxContent>
                  <w:p w:rsidR="009A6F28" w:rsidRDefault="00FF6E4F">
                    <w:pPr>
                      <w:jc w:val="right"/>
                      <w:rPr>
                        <w:rFonts w:ascii="Arial" w:hAnsi="Arial"/>
                        <w:sz w:val="17"/>
                      </w:rPr>
                    </w:pPr>
                    <w:r>
                      <w:rPr>
                        <w:rFonts w:ascii="Arial" w:hAnsi="Arial"/>
                        <w:sz w:val="17"/>
                      </w:rPr>
                      <w:t>Assistant Principals</w:t>
                    </w:r>
                  </w:p>
                  <w:p w:rsidR="009A6F28" w:rsidRDefault="00FF6E4F">
                    <w:pPr>
                      <w:jc w:val="right"/>
                      <w:rPr>
                        <w:rFonts w:ascii="Arial" w:hAnsi="Arial"/>
                        <w:sz w:val="17"/>
                      </w:rPr>
                    </w:pPr>
                    <w:r>
                      <w:rPr>
                        <w:rFonts w:ascii="Arial" w:hAnsi="Arial"/>
                        <w:sz w:val="17"/>
                      </w:rPr>
                      <w:t>Stephan</w:t>
                    </w:r>
                    <w:r>
                      <w:rPr>
                        <w:rFonts w:ascii="Arial" w:hAnsi="Arial"/>
                        <w:sz w:val="17"/>
                      </w:rPr>
                      <w:t xml:space="preserve"> </w:t>
                    </w:r>
                    <w:r>
                      <w:rPr>
                        <w:rFonts w:ascii="Arial" w:hAnsi="Arial"/>
                        <w:sz w:val="17"/>
                      </w:rPr>
                      <w:t>Lane</w:t>
                    </w:r>
                  </w:p>
                  <w:p w:rsidR="009A6F28" w:rsidRDefault="00FF6E4F">
                    <w:pPr>
                      <w:jc w:val="right"/>
                      <w:rPr>
                        <w:rFonts w:ascii="Arial" w:hAnsi="Arial"/>
                        <w:sz w:val="17"/>
                      </w:rPr>
                    </w:pPr>
                    <w:r>
                      <w:rPr>
                        <w:rFonts w:ascii="Arial" w:hAnsi="Arial"/>
                        <w:sz w:val="17"/>
                      </w:rPr>
                      <w:t xml:space="preserve">Derrick </w:t>
                    </w:r>
                    <w:proofErr w:type="spellStart"/>
                    <w:r>
                      <w:rPr>
                        <w:rFonts w:ascii="Arial" w:hAnsi="Arial"/>
                        <w:sz w:val="17"/>
                      </w:rPr>
                      <w:t>Craun</w:t>
                    </w:r>
                    <w:proofErr w:type="spellEnd"/>
                  </w:p>
                  <w:p w:rsidR="009A6F28" w:rsidRDefault="00FF6E4F">
                    <w:pPr>
                      <w:jc w:val="right"/>
                      <w:rPr>
                        <w:rFonts w:ascii="Arial" w:hAnsi="Arial"/>
                        <w:sz w:val="17"/>
                      </w:rPr>
                    </w:pPr>
                    <w:r>
                      <w:rPr>
                        <w:rFonts w:ascii="Arial" w:hAnsi="Arial"/>
                        <w:sz w:val="17"/>
                      </w:rPr>
                      <w:t>Deborah Fabrizio</w:t>
                    </w:r>
                  </w:p>
                  <w:p w:rsidR="009A6F28" w:rsidRDefault="00FF6E4F" w:rsidP="00780A75">
                    <w:pPr>
                      <w:jc w:val="right"/>
                      <w:rPr>
                        <w:rFonts w:ascii="Arial" w:hAnsi="Arial"/>
                        <w:sz w:val="17"/>
                      </w:rPr>
                    </w:pPr>
                    <w:r>
                      <w:rPr>
                        <w:rFonts w:ascii="Arial" w:hAnsi="Arial"/>
                        <w:sz w:val="17"/>
                      </w:rPr>
                      <w:t xml:space="preserve">Kathy </w:t>
                    </w:r>
                    <w:r>
                      <w:rPr>
                        <w:rFonts w:ascii="Arial" w:hAnsi="Arial"/>
                        <w:sz w:val="17"/>
                      </w:rPr>
                      <w:t>Van Dora</w:t>
                    </w:r>
                    <w:r w:rsidRPr="00780A75">
                      <w:rPr>
                        <w:rFonts w:ascii="Arial" w:hAnsi="Arial"/>
                        <w:sz w:val="17"/>
                      </w:rPr>
                      <w:t xml:space="preserve"> </w:t>
                    </w:r>
                  </w:p>
                  <w:p w:rsidR="009A6F28" w:rsidRDefault="00FF6E4F" w:rsidP="00780A75">
                    <w:pPr>
                      <w:jc w:val="right"/>
                      <w:rPr>
                        <w:rFonts w:ascii="Arial" w:hAnsi="Arial"/>
                        <w:sz w:val="17"/>
                      </w:rPr>
                    </w:pPr>
                    <w:r>
                      <w:rPr>
                        <w:rFonts w:ascii="Arial" w:hAnsi="Arial"/>
                        <w:sz w:val="17"/>
                      </w:rPr>
                      <w:t xml:space="preserve"> </w:t>
                    </w:r>
                  </w:p>
                  <w:p w:rsidR="009A6F28" w:rsidRDefault="00FF6E4F" w:rsidP="007F4D21">
                    <w:pPr>
                      <w:jc w:val="center"/>
                      <w:rPr>
                        <w:rFonts w:ascii="Arial" w:hAnsi="Arial"/>
                        <w:sz w:val="17"/>
                      </w:rPr>
                    </w:pPr>
                  </w:p>
                  <w:p w:rsidR="009A6F28" w:rsidRDefault="00FF6E4F">
                    <w:pPr>
                      <w:jc w:val="right"/>
                      <w:rPr>
                        <w:rFonts w:ascii="Arial" w:hAnsi="Arial"/>
                        <w:sz w:val="17"/>
                      </w:rPr>
                    </w:pPr>
                  </w:p>
                  <w:p w:rsidR="009A6F28" w:rsidRDefault="00FF6E4F">
                    <w:pPr>
                      <w:jc w:val="right"/>
                    </w:pPr>
                  </w:p>
                </w:txbxContent>
              </v:textbox>
            </v:shape>
          </w:pict>
        </mc:Fallback>
      </mc:AlternateContent>
    </w:r>
    <w:r>
      <w:rPr>
        <w:noProof/>
      </w:rPr>
      <w:drawing>
        <wp:anchor distT="0" distB="0" distL="114300" distR="114300" simplePos="0" relativeHeight="251659264" behindDoc="0" locked="0" layoutInCell="0" allowOverlap="1" wp14:anchorId="0C230662" wp14:editId="36B8858A">
          <wp:simplePos x="0" y="0"/>
          <wp:positionH relativeFrom="column">
            <wp:posOffset>-114300</wp:posOffset>
          </wp:positionH>
          <wp:positionV relativeFrom="page">
            <wp:posOffset>347345</wp:posOffset>
          </wp:positionV>
          <wp:extent cx="6719570" cy="162115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570" cy="1621155"/>
                  </a:xfrm>
                  <a:prstGeom prst="rect">
                    <a:avLst/>
                  </a:prstGeom>
                  <a:noFill/>
                </pic:spPr>
              </pic:pic>
            </a:graphicData>
          </a:graphic>
          <wp14:sizeRelH relativeFrom="page">
            <wp14:pctWidth>0</wp14:pctWidth>
          </wp14:sizeRelH>
          <wp14:sizeRelV relativeFrom="page">
            <wp14:pctHeight>0</wp14:pctHeight>
          </wp14:sizeRelV>
        </wp:anchor>
      </w:drawing>
    </w:r>
  </w:p>
  <w:p w:rsidR="009A6F28" w:rsidRDefault="00FF6E4F">
    <w:pPr>
      <w:pStyle w:val="Header"/>
    </w:pPr>
  </w:p>
  <w:p w:rsidR="009A6F28" w:rsidRDefault="00FF6E4F">
    <w:pPr>
      <w:pStyle w:val="Header"/>
    </w:pPr>
  </w:p>
  <w:p w:rsidR="009A6F28" w:rsidRDefault="00FF6E4F">
    <w:pPr>
      <w:pStyle w:val="Header"/>
    </w:pPr>
  </w:p>
  <w:p w:rsidR="009A6F28" w:rsidRDefault="00FF6E4F">
    <w:pPr>
      <w:pStyle w:val="Header"/>
    </w:pPr>
  </w:p>
  <w:p w:rsidR="009A6F28" w:rsidRDefault="00FF6E4F">
    <w:pPr>
      <w:pStyle w:val="Header"/>
    </w:pPr>
  </w:p>
  <w:p w:rsidR="009A6F28" w:rsidRDefault="00FF6E4F">
    <w:pPr>
      <w:pStyle w:val="Header"/>
    </w:pPr>
  </w:p>
  <w:p w:rsidR="009A6F28" w:rsidRDefault="00FF6E4F">
    <w:pPr>
      <w:pStyle w:val="Header"/>
    </w:pPr>
    <w:r>
      <w:rPr>
        <w:noProof/>
      </w:rPr>
      <mc:AlternateContent>
        <mc:Choice Requires="wps">
          <w:drawing>
            <wp:anchor distT="0" distB="0" distL="114300" distR="114300" simplePos="0" relativeHeight="251662336" behindDoc="0" locked="0" layoutInCell="1" allowOverlap="1" wp14:anchorId="5FE7D1DA" wp14:editId="5B6A866A">
              <wp:simplePos x="0" y="0"/>
              <wp:positionH relativeFrom="column">
                <wp:posOffset>-10160</wp:posOffset>
              </wp:positionH>
              <wp:positionV relativeFrom="paragraph">
                <wp:posOffset>66675</wp:posOffset>
              </wp:positionV>
              <wp:extent cx="151257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F28" w:rsidRPr="007E78C3" w:rsidRDefault="00FF6E4F" w:rsidP="007E78C3">
                          <w:pPr>
                            <w:rPr>
                              <w:rFonts w:ascii="Arial" w:hAnsi="Arial" w:cs="Arial"/>
                              <w:b/>
                              <w:sz w:val="18"/>
                              <w:szCs w:val="18"/>
                            </w:rPr>
                          </w:pPr>
                          <w:r w:rsidRPr="007E78C3">
                            <w:rPr>
                              <w:rFonts w:ascii="Arial" w:hAnsi="Arial" w:cs="Arial"/>
                              <w:b/>
                              <w:sz w:val="18"/>
                              <w:szCs w:val="18"/>
                            </w:rPr>
                            <w:t>PRINCIPAL</w:t>
                          </w:r>
                        </w:p>
                        <w:p w:rsidR="009A6F28" w:rsidRPr="007E78C3" w:rsidRDefault="00FF6E4F" w:rsidP="007E78C3">
                          <w:pPr>
                            <w:rPr>
                              <w:rFonts w:ascii="Arial" w:hAnsi="Arial" w:cs="Arial"/>
                              <w:b/>
                              <w:sz w:val="18"/>
                              <w:szCs w:val="18"/>
                            </w:rPr>
                          </w:pPr>
                          <w:r>
                            <w:rPr>
                              <w:rFonts w:ascii="Arial" w:hAnsi="Arial" w:cs="Arial"/>
                              <w:b/>
                              <w:sz w:val="18"/>
                              <w:szCs w:val="18"/>
                            </w:rPr>
                            <w:t xml:space="preserve">Michael </w:t>
                          </w:r>
                          <w:proofErr w:type="spellStart"/>
                          <w:r>
                            <w:rPr>
                              <w:rFonts w:ascii="Arial" w:hAnsi="Arial" w:cs="Arial"/>
                              <w:b/>
                              <w:sz w:val="18"/>
                              <w:szCs w:val="18"/>
                            </w:rPr>
                            <w:t>Vigue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D1DA" id="Text Box 7" o:spid="_x0000_s1028" type="#_x0000_t202" style="position:absolute;margin-left:-.8pt;margin-top:5.25pt;width:119.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" stroked="f">
              <v:textbox>
                <w:txbxContent>
                  <w:p w:rsidR="009A6F28" w:rsidRPr="007E78C3" w:rsidRDefault="00FF6E4F" w:rsidP="007E78C3">
                    <w:pPr>
                      <w:rPr>
                        <w:rFonts w:ascii="Arial" w:hAnsi="Arial" w:cs="Arial"/>
                        <w:b/>
                        <w:sz w:val="18"/>
                        <w:szCs w:val="18"/>
                      </w:rPr>
                    </w:pPr>
                    <w:r w:rsidRPr="007E78C3">
                      <w:rPr>
                        <w:rFonts w:ascii="Arial" w:hAnsi="Arial" w:cs="Arial"/>
                        <w:b/>
                        <w:sz w:val="18"/>
                        <w:szCs w:val="18"/>
                      </w:rPr>
                      <w:t>PRINCIPAL</w:t>
                    </w:r>
                  </w:p>
                  <w:p w:rsidR="009A6F28" w:rsidRPr="007E78C3" w:rsidRDefault="00FF6E4F" w:rsidP="007E78C3">
                    <w:pPr>
                      <w:rPr>
                        <w:rFonts w:ascii="Arial" w:hAnsi="Arial" w:cs="Arial"/>
                        <w:b/>
                        <w:sz w:val="18"/>
                        <w:szCs w:val="18"/>
                      </w:rPr>
                    </w:pPr>
                    <w:r>
                      <w:rPr>
                        <w:rFonts w:ascii="Arial" w:hAnsi="Arial" w:cs="Arial"/>
                        <w:b/>
                        <w:sz w:val="18"/>
                        <w:szCs w:val="18"/>
                      </w:rPr>
                      <w:t xml:space="preserve">Michael </w:t>
                    </w:r>
                    <w:proofErr w:type="spellStart"/>
                    <w:r>
                      <w:rPr>
                        <w:rFonts w:ascii="Arial" w:hAnsi="Arial" w:cs="Arial"/>
                        <w:b/>
                        <w:sz w:val="18"/>
                        <w:szCs w:val="18"/>
                      </w:rPr>
                      <w:t>Vigue</w:t>
                    </w:r>
                    <w:proofErr w:type="spellEnd"/>
                  </w:p>
                </w:txbxContent>
              </v:textbox>
            </v:shape>
          </w:pict>
        </mc:Fallback>
      </mc:AlternateContent>
    </w:r>
  </w:p>
  <w:p w:rsidR="009A6F28" w:rsidRDefault="00FF6E4F">
    <w:pPr>
      <w:pStyle w:val="Header"/>
    </w:pPr>
  </w:p>
  <w:p w:rsidR="009A6F28" w:rsidRDefault="00FF6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072" w:rsidRDefault="00FF6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9D6"/>
    <w:multiLevelType w:val="hybridMultilevel"/>
    <w:tmpl w:val="CD8A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4338"/>
    <w:multiLevelType w:val="hybridMultilevel"/>
    <w:tmpl w:val="C854F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A7FE9"/>
    <w:multiLevelType w:val="hybridMultilevel"/>
    <w:tmpl w:val="CDC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B3D7C"/>
    <w:multiLevelType w:val="hybridMultilevel"/>
    <w:tmpl w:val="F9DE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83D89"/>
    <w:multiLevelType w:val="hybridMultilevel"/>
    <w:tmpl w:val="094054B6"/>
    <w:lvl w:ilvl="0" w:tplc="5E4AD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E4"/>
    <w:rsid w:val="004034E4"/>
    <w:rsid w:val="00793070"/>
    <w:rsid w:val="007B5EC4"/>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CFF4"/>
  <w15:chartTrackingRefBased/>
  <w15:docId w15:val="{476AD7EF-4525-481F-AABE-BD904C11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4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4E4"/>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4034E4"/>
    <w:rPr>
      <w:rFonts w:ascii="Times New Roman" w:eastAsia="Times New Roman" w:hAnsi="Times New Roman" w:cs="Times New Roman"/>
      <w:sz w:val="20"/>
      <w:szCs w:val="20"/>
    </w:rPr>
  </w:style>
  <w:style w:type="paragraph" w:styleId="Footer">
    <w:name w:val="footer"/>
    <w:basedOn w:val="Normal"/>
    <w:link w:val="FooterChar"/>
    <w:uiPriority w:val="99"/>
    <w:rsid w:val="004034E4"/>
    <w:pPr>
      <w:tabs>
        <w:tab w:val="center" w:pos="4320"/>
        <w:tab w:val="right" w:pos="8640"/>
      </w:tabs>
    </w:pPr>
  </w:style>
  <w:style w:type="character" w:customStyle="1" w:styleId="FooterChar">
    <w:name w:val="Footer Char"/>
    <w:basedOn w:val="DefaultParagraphFont"/>
    <w:link w:val="Footer"/>
    <w:uiPriority w:val="99"/>
    <w:rsid w:val="004034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4E4"/>
    <w:rPr>
      <w:color w:val="0000FF"/>
      <w:u w:val="single"/>
    </w:rPr>
  </w:style>
  <w:style w:type="paragraph" w:styleId="ListParagraph">
    <w:name w:val="List Paragraph"/>
    <w:basedOn w:val="Normal"/>
    <w:uiPriority w:val="34"/>
    <w:qFormat/>
    <w:rsid w:val="004034E4"/>
    <w:pPr>
      <w:spacing w:after="200" w:line="276" w:lineRule="auto"/>
      <w:ind w:left="720"/>
      <w:contextualSpacing/>
    </w:pPr>
    <w:rPr>
      <w:rFonts w:asciiTheme="minorHAnsi" w:eastAsiaTheme="minorHAnsi" w:hAnsiTheme="minorHAnsi" w:cstheme="minorBidi"/>
      <w:sz w:val="22"/>
      <w:szCs w:val="22"/>
    </w:rPr>
  </w:style>
  <w:style w:type="paragraph" w:customStyle="1" w:styleId="page-subheads-2">
    <w:name w:val="page-subheads-2"/>
    <w:basedOn w:val="Normal"/>
    <w:rsid w:val="004034E4"/>
    <w:pPr>
      <w:spacing w:before="100" w:beforeAutospacing="1" w:after="100" w:afterAutospacing="1"/>
    </w:pPr>
  </w:style>
  <w:style w:type="character" w:styleId="Strong">
    <w:name w:val="Strong"/>
    <w:basedOn w:val="DefaultParagraphFont"/>
    <w:uiPriority w:val="22"/>
    <w:qFormat/>
    <w:rsid w:val="004034E4"/>
    <w:rPr>
      <w:b/>
      <w:bCs/>
    </w:rPr>
  </w:style>
  <w:style w:type="paragraph" w:customStyle="1" w:styleId="alpha-bullet-1-indent">
    <w:name w:val="alpha-bullet-1-indent"/>
    <w:basedOn w:val="Normal"/>
    <w:rsid w:val="004034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paigec@pcsb.org"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Charles</dc:creator>
  <cp:keywords/>
  <dc:description/>
  <cp:lastModifiedBy>Paige Charles</cp:lastModifiedBy>
  <cp:revision>3</cp:revision>
  <dcterms:created xsi:type="dcterms:W3CDTF">2019-08-12T20:06:00Z</dcterms:created>
  <dcterms:modified xsi:type="dcterms:W3CDTF">2019-08-12T20:19:00Z</dcterms:modified>
</cp:coreProperties>
</file>